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3A0CC" w14:textId="277673B1" w:rsidR="00A656B1" w:rsidRPr="00A656B1" w:rsidRDefault="00A656B1" w:rsidP="00A656B1">
      <w:pPr>
        <w:ind w:right="1"/>
        <w:jc w:val="right"/>
        <w:rPr>
          <w:rFonts w:eastAsia="Times New Roman"/>
          <w:b/>
          <w:bCs/>
          <w:lang w:eastAsia="ro-RO"/>
        </w:rPr>
      </w:pPr>
      <w:bookmarkStart w:id="0" w:name="_Hlk58237110"/>
      <w:r w:rsidRPr="00A656B1">
        <w:rPr>
          <w:rFonts w:eastAsia="Times New Roman"/>
          <w:b/>
          <w:bCs/>
          <w:lang w:eastAsia="ro-RO"/>
        </w:rPr>
        <w:t>Anexa nr. 9 la procedură</w:t>
      </w:r>
    </w:p>
    <w:p w14:paraId="241C8C2D" w14:textId="77777777" w:rsidR="00A656B1" w:rsidRPr="00A656B1" w:rsidRDefault="00A656B1" w:rsidP="00A656B1">
      <w:pPr>
        <w:ind w:right="1"/>
        <w:jc w:val="right"/>
        <w:rPr>
          <w:rFonts w:eastAsia="Times New Roman"/>
          <w:b/>
          <w:bCs/>
          <w:lang w:eastAsia="ro-RO"/>
        </w:rPr>
      </w:pPr>
    </w:p>
    <w:p w14:paraId="13EC5AAF" w14:textId="77777777" w:rsidR="00A656B1" w:rsidRDefault="00A656B1" w:rsidP="00A656B1">
      <w:pPr>
        <w:ind w:right="1"/>
        <w:jc w:val="center"/>
        <w:rPr>
          <w:rFonts w:eastAsia="Times New Roman"/>
          <w:lang w:val="en-US" w:eastAsia="ro-RO"/>
        </w:rPr>
      </w:pPr>
    </w:p>
    <w:p w14:paraId="09EC75CF" w14:textId="77777777" w:rsidR="00A656B1" w:rsidRDefault="00A656B1" w:rsidP="00A656B1">
      <w:pPr>
        <w:ind w:right="1"/>
        <w:jc w:val="center"/>
        <w:rPr>
          <w:rFonts w:eastAsia="Times New Roman"/>
          <w:lang w:val="en-US" w:eastAsia="ro-RO"/>
        </w:rPr>
      </w:pPr>
    </w:p>
    <w:bookmarkEnd w:id="0"/>
    <w:p w14:paraId="7CDA16F0" w14:textId="77777777" w:rsidR="00E25111" w:rsidRPr="00E25111" w:rsidRDefault="00E25111" w:rsidP="00E25111">
      <w:pPr>
        <w:ind w:right="1"/>
        <w:jc w:val="center"/>
        <w:rPr>
          <w:rFonts w:eastAsia="Times New Roman"/>
          <w:lang w:eastAsia="ro-RO"/>
        </w:rPr>
      </w:pPr>
      <w:r w:rsidRPr="00E25111">
        <w:rPr>
          <w:rFonts w:eastAsia="Times New Roman"/>
          <w:lang w:eastAsia="ro-RO"/>
        </w:rPr>
        <w:t xml:space="preserve">CALCULUL DE EFICIENŢĂ </w:t>
      </w:r>
    </w:p>
    <w:p w14:paraId="55AEEBB9" w14:textId="77777777" w:rsidR="00E25111" w:rsidRPr="00E25111" w:rsidRDefault="00E25111" w:rsidP="00E25111">
      <w:pPr>
        <w:ind w:right="1"/>
        <w:jc w:val="center"/>
        <w:rPr>
          <w:rFonts w:eastAsia="Times New Roman"/>
          <w:b/>
          <w:bCs/>
          <w:lang w:eastAsia="ro-RO"/>
        </w:rPr>
      </w:pPr>
      <w:r w:rsidRPr="00E25111">
        <w:rPr>
          <w:rFonts w:eastAsia="Times New Roman"/>
          <w:lang w:eastAsia="ro-RO"/>
        </w:rPr>
        <w:t xml:space="preserve">a lucrărilor de investiţii </w:t>
      </w:r>
    </w:p>
    <w:p w14:paraId="3295FFD6" w14:textId="77777777" w:rsidR="00E25111" w:rsidRPr="00E25111" w:rsidRDefault="00E25111" w:rsidP="00E25111">
      <w:pPr>
        <w:ind w:right="1"/>
        <w:jc w:val="center"/>
        <w:rPr>
          <w:rFonts w:eastAsia="Times New Roman"/>
          <w:lang w:eastAsia="ro-RO"/>
        </w:rPr>
      </w:pPr>
    </w:p>
    <w:p w14:paraId="3F84703C" w14:textId="77777777" w:rsidR="00E25111" w:rsidRPr="00E25111" w:rsidRDefault="00E25111" w:rsidP="00025C88">
      <w:pPr>
        <w:ind w:right="1"/>
        <w:jc w:val="both"/>
        <w:rPr>
          <w:rFonts w:eastAsia="Times New Roman"/>
          <w:lang w:eastAsia="ro-RO"/>
        </w:rPr>
      </w:pPr>
      <w:r w:rsidRPr="00E25111">
        <w:rPr>
          <w:rFonts w:eastAsia="Times New Roman"/>
          <w:lang w:eastAsia="ro-RO"/>
        </w:rPr>
        <w:t>Calculul de eficienţă a lucrărilor de investiţii se face de către operatorul de reţea cu următoarele considerente:</w:t>
      </w:r>
    </w:p>
    <w:p w14:paraId="56D2902D" w14:textId="77777777" w:rsidR="00E25111" w:rsidRPr="00E25111" w:rsidRDefault="00E25111" w:rsidP="00025C88">
      <w:pPr>
        <w:ind w:right="1"/>
        <w:jc w:val="both"/>
        <w:rPr>
          <w:rFonts w:eastAsia="Times New Roman"/>
          <w:b/>
          <w:bCs/>
          <w:lang w:eastAsia="ro-RO"/>
        </w:rPr>
      </w:pPr>
    </w:p>
    <w:p w14:paraId="66F1FB24" w14:textId="77777777" w:rsidR="00E25111" w:rsidRPr="00E25111" w:rsidRDefault="00E25111" w:rsidP="00025C88">
      <w:pPr>
        <w:numPr>
          <w:ilvl w:val="0"/>
          <w:numId w:val="27"/>
        </w:numPr>
        <w:ind w:right="1"/>
        <w:jc w:val="both"/>
        <w:rPr>
          <w:rFonts w:eastAsia="Times New Roman"/>
          <w:lang w:eastAsia="ro-RO"/>
        </w:rPr>
      </w:pPr>
      <w:r w:rsidRPr="00E25111">
        <w:rPr>
          <w:rFonts w:eastAsia="Times New Roman"/>
          <w:lang w:eastAsia="ro-RO"/>
        </w:rPr>
        <w:t>Datele de intrare:</w:t>
      </w:r>
    </w:p>
    <w:p w14:paraId="6C3C8A63"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lang w:val="en-US" w:eastAsia="ro-RO"/>
        </w:rPr>
        <w:t>valoarea investiţiei I_total se stabileşte în baza devizului general al lucrării care se întocmeşte conform machetei „Deviz general lucrare“, conform structurii prevăzută în cadrul HG 907/2016</w:t>
      </w:r>
      <w:r w:rsidRPr="00E25111">
        <w:rPr>
          <w:rFonts w:eastAsia="Times New Roman"/>
          <w:lang w:eastAsia="ro-RO"/>
        </w:rPr>
        <w:t xml:space="preserve"> privind etapele de elaborare şi conţinutul-cadru al documentaţiilor tehnico-economice aferente obiectivelor/proiectelor de investiţii finanţate din fonduri publice, cu modificările și completările ulterioare;</w:t>
      </w:r>
    </w:p>
    <w:p w14:paraId="6995F0E6"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lang w:eastAsia="ro-RO"/>
        </w:rPr>
        <w:t>rata de actualizare este egală cu valoarea ratei reglementate a rentabilităţii (RRR), în vigoare pentru anul în care se realizează calculul de eficienţă;</w:t>
      </w:r>
    </w:p>
    <w:p w14:paraId="384787FD"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lang w:eastAsia="ro-RO"/>
        </w:rPr>
        <w:t>durata de analiză este egală cu durata de viaţă economică a investiţiei, determinată prin ponderarea duratelor de viaţă reglementate ale mijloacelor fixe rezultate din lucrările de investiţii cu valorile acestora;</w:t>
      </w:r>
    </w:p>
    <w:p w14:paraId="2B38C5FC"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vanish/>
          <w:lang w:eastAsia="ro-RO"/>
        </w:rPr>
        <w:t>d)</w:t>
      </w:r>
      <w:r w:rsidRPr="00E25111">
        <w:rPr>
          <w:rFonts w:eastAsia="Times New Roman"/>
          <w:lang w:eastAsia="ro-RO"/>
        </w:rPr>
        <w:t xml:space="preserve">durata de amortizare a fiecărui mijloc fix se consideră egală cu durata reglementată de amortizare prevăzută în metodologiile de stabilire a tarifelor pentru serviciile de distribuţie a energiei electrice, transport şi sistem, aprobate prin ordine ale preşedintelui Autorităţii Naţionale de Reglementare în Domeniul Energiei, respectiv în </w:t>
      </w:r>
      <w:r w:rsidRPr="00E25111">
        <w:rPr>
          <w:rFonts w:eastAsia="Times New Roman"/>
          <w:u w:val="single"/>
          <w:lang w:eastAsia="ro-RO"/>
        </w:rPr>
        <w:t>Hotărârea Guvernului nr. 2.139/2004</w:t>
      </w:r>
      <w:r w:rsidRPr="00E25111">
        <w:rPr>
          <w:rFonts w:eastAsia="Times New Roman"/>
          <w:lang w:eastAsia="ro-RO"/>
        </w:rPr>
        <w:t xml:space="preserve"> pentru aprobarea Catalogului privind clasificarea şi duratele normelor de funcţionare a mijloacelor fixe, cu modificările ulterioare;</w:t>
      </w:r>
    </w:p>
    <w:p w14:paraId="3C101C8E"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lang w:eastAsia="ro-RO"/>
        </w:rPr>
        <w:t>costurile asociate investitiției sunt amortizarea, rentabilitatea reglementată și cheltuielile de operare și mentenanță;</w:t>
      </w:r>
    </w:p>
    <w:p w14:paraId="51243C6A" w14:textId="77777777" w:rsidR="00E25111" w:rsidRPr="00E25111" w:rsidRDefault="00E25111" w:rsidP="00025C88">
      <w:pPr>
        <w:numPr>
          <w:ilvl w:val="0"/>
          <w:numId w:val="28"/>
        </w:numPr>
        <w:ind w:right="1"/>
        <w:jc w:val="both"/>
        <w:rPr>
          <w:rFonts w:eastAsia="Times New Roman"/>
          <w:lang w:eastAsia="ro-RO"/>
        </w:rPr>
      </w:pPr>
      <w:r w:rsidRPr="00E25111">
        <w:rPr>
          <w:rFonts w:eastAsia="Times New Roman"/>
          <w:lang w:eastAsia="ro-RO"/>
        </w:rPr>
        <w:t>cheltuielile anuale de operare și mentenanţă se consideră egale cu cheltuielile înregistrate în anul anterior în contabilitatea operatorului pentru fiecare tip de mijloc fix sau, în lipsa acestor înregistrări, cu cheltuielile specifice obţinute în cadrul unui studiu de piaţă având ca bază proiecte similare din domeniu;</w:t>
      </w:r>
    </w:p>
    <w:p w14:paraId="762E9DA0" w14:textId="77777777" w:rsidR="00E25111" w:rsidRDefault="00E25111" w:rsidP="00025C88">
      <w:pPr>
        <w:numPr>
          <w:ilvl w:val="0"/>
          <w:numId w:val="28"/>
        </w:numPr>
        <w:ind w:right="1"/>
        <w:jc w:val="both"/>
        <w:rPr>
          <w:rFonts w:eastAsia="Times New Roman"/>
          <w:lang w:eastAsia="ro-RO"/>
        </w:rPr>
      </w:pPr>
      <w:r w:rsidRPr="00E25111">
        <w:rPr>
          <w:rFonts w:eastAsia="Times New Roman"/>
          <w:lang w:eastAsia="ro-RO"/>
        </w:rPr>
        <w:t xml:space="preserve">beneficiile specifice asociate investiței considerate în documentele de fundamentare. </w:t>
      </w:r>
    </w:p>
    <w:p w14:paraId="1945B873" w14:textId="77777777" w:rsidR="00025C88" w:rsidRPr="00E25111" w:rsidRDefault="00025C88" w:rsidP="00025C88">
      <w:pPr>
        <w:ind w:left="720" w:right="1"/>
        <w:jc w:val="both"/>
        <w:rPr>
          <w:rFonts w:eastAsia="Times New Roman"/>
          <w:lang w:eastAsia="ro-RO"/>
        </w:rPr>
      </w:pPr>
    </w:p>
    <w:p w14:paraId="7561EB46" w14:textId="77777777" w:rsidR="00E25111" w:rsidRPr="00E25111" w:rsidRDefault="00E25111" w:rsidP="00025C88">
      <w:pPr>
        <w:numPr>
          <w:ilvl w:val="0"/>
          <w:numId w:val="27"/>
        </w:numPr>
        <w:ind w:right="1"/>
        <w:jc w:val="both"/>
        <w:rPr>
          <w:rFonts w:eastAsia="Times New Roman"/>
          <w:lang w:eastAsia="ro-RO"/>
        </w:rPr>
      </w:pPr>
      <w:r w:rsidRPr="00E25111">
        <w:rPr>
          <w:rFonts w:eastAsia="Times New Roman"/>
          <w:lang w:eastAsia="ro-RO"/>
        </w:rPr>
        <w:t xml:space="preserve">Rezultatele calculului de eficienţă sunt prezentate sub forma indicatorilor de eficienţă: VNA (venitul net actualizat), DRI (durata de recuperare a investiţiei). </w:t>
      </w:r>
    </w:p>
    <w:p w14:paraId="72C7029B" w14:textId="77777777" w:rsidR="00A656B1" w:rsidRPr="00A656B1" w:rsidRDefault="00A656B1" w:rsidP="00E25111">
      <w:pPr>
        <w:ind w:right="1"/>
        <w:jc w:val="center"/>
        <w:rPr>
          <w:rFonts w:eastAsia="Times New Roman"/>
          <w:lang w:eastAsia="ro-RO"/>
        </w:rPr>
      </w:pPr>
    </w:p>
    <w:sectPr w:rsidR="00A656B1" w:rsidRPr="00A656B1" w:rsidSect="00061BAA">
      <w:footerReference w:type="first" r:id="rId11"/>
      <w:pgSz w:w="12240" w:h="15840"/>
      <w:pgMar w:top="851" w:right="1183" w:bottom="851"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EC69F" w14:textId="77777777" w:rsidR="00C56536" w:rsidRDefault="00C56536">
      <w:r>
        <w:separator/>
      </w:r>
    </w:p>
  </w:endnote>
  <w:endnote w:type="continuationSeparator" w:id="0">
    <w:p w14:paraId="66795F39" w14:textId="77777777" w:rsidR="00C56536" w:rsidRDefault="00C5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E0DD" w14:textId="77777777" w:rsidR="0088080F" w:rsidRDefault="0088080F">
    <w:pPr>
      <w:pStyle w:val="Footer"/>
      <w:jc w:val="center"/>
    </w:pPr>
  </w:p>
  <w:p w14:paraId="61FD3E46" w14:textId="77777777" w:rsidR="0088080F" w:rsidRDefault="0088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6656" w14:textId="77777777" w:rsidR="00C56536" w:rsidRDefault="00C56536">
      <w:r>
        <w:separator/>
      </w:r>
    </w:p>
  </w:footnote>
  <w:footnote w:type="continuationSeparator" w:id="0">
    <w:p w14:paraId="1CABC089" w14:textId="77777777" w:rsidR="00C56536" w:rsidRDefault="00C56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ADC"/>
    <w:multiLevelType w:val="hybridMultilevel"/>
    <w:tmpl w:val="072A5600"/>
    <w:lvl w:ilvl="0" w:tplc="ED6E59B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2E7536"/>
    <w:multiLevelType w:val="hybridMultilevel"/>
    <w:tmpl w:val="51B633C2"/>
    <w:lvl w:ilvl="0" w:tplc="0418000F">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074F6A"/>
    <w:multiLevelType w:val="hybridMultilevel"/>
    <w:tmpl w:val="A7C4A27A"/>
    <w:lvl w:ilvl="0" w:tplc="344463D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D227B8A"/>
    <w:multiLevelType w:val="hybridMultilevel"/>
    <w:tmpl w:val="AD1EECD0"/>
    <w:lvl w:ilvl="0" w:tplc="EAF66436">
      <w:start w:val="1"/>
      <w:numFmt w:val="decimal"/>
      <w:lvlText w:val="Art.%1"/>
      <w:lvlJc w:val="left"/>
      <w:pPr>
        <w:tabs>
          <w:tab w:val="num" w:pos="780"/>
        </w:tabs>
        <w:ind w:left="1500" w:hanging="360"/>
      </w:pPr>
      <w:rPr>
        <w:rFonts w:ascii="Times New Roman" w:hAnsi="Times New Roman" w:hint="default"/>
        <w:b/>
        <w:i w:val="0"/>
        <w:sz w:val="24"/>
        <w:szCs w:val="24"/>
      </w:rPr>
    </w:lvl>
    <w:lvl w:ilvl="1" w:tplc="3F8095A0">
      <w:start w:val="1"/>
      <w:numFmt w:val="lowerLetter"/>
      <w:lvlText w:val="%2)"/>
      <w:lvlJc w:val="left"/>
      <w:pPr>
        <w:tabs>
          <w:tab w:val="num" w:pos="2115"/>
        </w:tabs>
        <w:ind w:left="2115" w:hanging="1035"/>
      </w:pPr>
      <w:rPr>
        <w:rFonts w:ascii="Times New Roman" w:hAnsi="Times New Roman" w:hint="default"/>
        <w:b w:val="0"/>
        <w:i w:val="0"/>
        <w:color w:val="auto"/>
        <w:sz w:val="24"/>
        <w:szCs w:val="24"/>
      </w:rPr>
    </w:lvl>
    <w:lvl w:ilvl="2" w:tplc="3F8095A0">
      <w:start w:val="1"/>
      <w:numFmt w:val="lowerLetter"/>
      <w:lvlText w:val="%3)"/>
      <w:lvlJc w:val="left"/>
      <w:pPr>
        <w:tabs>
          <w:tab w:val="num" w:pos="2115"/>
        </w:tabs>
        <w:ind w:left="2115" w:hanging="1035"/>
      </w:pPr>
      <w:rPr>
        <w:rFonts w:ascii="Times New Roman" w:hAnsi="Times New Roman" w:hint="default"/>
        <w:b w:val="0"/>
        <w:i w:val="0"/>
        <w:color w:val="auto"/>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6643"/>
    <w:multiLevelType w:val="hybridMultilevel"/>
    <w:tmpl w:val="D91454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B301C4"/>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DDB0098"/>
    <w:multiLevelType w:val="hybridMultilevel"/>
    <w:tmpl w:val="A0FE9C30"/>
    <w:lvl w:ilvl="0" w:tplc="F8602C22">
      <w:start w:val="4"/>
      <w:numFmt w:val="bullet"/>
      <w:lvlText w:val="-"/>
      <w:lvlJc w:val="left"/>
      <w:pPr>
        <w:tabs>
          <w:tab w:val="num" w:pos="768"/>
        </w:tabs>
        <w:ind w:left="768" w:hanging="360"/>
      </w:pPr>
      <w:rPr>
        <w:rFonts w:ascii="Times New Roman" w:eastAsia="Batang" w:hAnsi="Times New Roman" w:cs="Times New Roman" w:hint="default"/>
      </w:rPr>
    </w:lvl>
    <w:lvl w:ilvl="1" w:tplc="04180003" w:tentative="1">
      <w:start w:val="1"/>
      <w:numFmt w:val="bullet"/>
      <w:lvlText w:val="o"/>
      <w:lvlJc w:val="left"/>
      <w:pPr>
        <w:tabs>
          <w:tab w:val="num" w:pos="1488"/>
        </w:tabs>
        <w:ind w:left="1488" w:hanging="360"/>
      </w:pPr>
      <w:rPr>
        <w:rFonts w:ascii="Courier New" w:hAnsi="Courier New" w:cs="Courier New" w:hint="default"/>
      </w:rPr>
    </w:lvl>
    <w:lvl w:ilvl="2" w:tplc="04180005" w:tentative="1">
      <w:start w:val="1"/>
      <w:numFmt w:val="bullet"/>
      <w:lvlText w:val=""/>
      <w:lvlJc w:val="left"/>
      <w:pPr>
        <w:tabs>
          <w:tab w:val="num" w:pos="2208"/>
        </w:tabs>
        <w:ind w:left="2208" w:hanging="360"/>
      </w:pPr>
      <w:rPr>
        <w:rFonts w:ascii="Wingdings" w:hAnsi="Wingdings" w:hint="default"/>
      </w:rPr>
    </w:lvl>
    <w:lvl w:ilvl="3" w:tplc="04180001" w:tentative="1">
      <w:start w:val="1"/>
      <w:numFmt w:val="bullet"/>
      <w:lvlText w:val=""/>
      <w:lvlJc w:val="left"/>
      <w:pPr>
        <w:tabs>
          <w:tab w:val="num" w:pos="2928"/>
        </w:tabs>
        <w:ind w:left="2928" w:hanging="360"/>
      </w:pPr>
      <w:rPr>
        <w:rFonts w:ascii="Symbol" w:hAnsi="Symbol" w:hint="default"/>
      </w:rPr>
    </w:lvl>
    <w:lvl w:ilvl="4" w:tplc="04180003" w:tentative="1">
      <w:start w:val="1"/>
      <w:numFmt w:val="bullet"/>
      <w:lvlText w:val="o"/>
      <w:lvlJc w:val="left"/>
      <w:pPr>
        <w:tabs>
          <w:tab w:val="num" w:pos="3648"/>
        </w:tabs>
        <w:ind w:left="3648" w:hanging="360"/>
      </w:pPr>
      <w:rPr>
        <w:rFonts w:ascii="Courier New" w:hAnsi="Courier New" w:cs="Courier New" w:hint="default"/>
      </w:rPr>
    </w:lvl>
    <w:lvl w:ilvl="5" w:tplc="04180005" w:tentative="1">
      <w:start w:val="1"/>
      <w:numFmt w:val="bullet"/>
      <w:lvlText w:val=""/>
      <w:lvlJc w:val="left"/>
      <w:pPr>
        <w:tabs>
          <w:tab w:val="num" w:pos="4368"/>
        </w:tabs>
        <w:ind w:left="4368" w:hanging="360"/>
      </w:pPr>
      <w:rPr>
        <w:rFonts w:ascii="Wingdings" w:hAnsi="Wingdings" w:hint="default"/>
      </w:rPr>
    </w:lvl>
    <w:lvl w:ilvl="6" w:tplc="04180001" w:tentative="1">
      <w:start w:val="1"/>
      <w:numFmt w:val="bullet"/>
      <w:lvlText w:val=""/>
      <w:lvlJc w:val="left"/>
      <w:pPr>
        <w:tabs>
          <w:tab w:val="num" w:pos="5088"/>
        </w:tabs>
        <w:ind w:left="5088" w:hanging="360"/>
      </w:pPr>
      <w:rPr>
        <w:rFonts w:ascii="Symbol" w:hAnsi="Symbol" w:hint="default"/>
      </w:rPr>
    </w:lvl>
    <w:lvl w:ilvl="7" w:tplc="04180003" w:tentative="1">
      <w:start w:val="1"/>
      <w:numFmt w:val="bullet"/>
      <w:lvlText w:val="o"/>
      <w:lvlJc w:val="left"/>
      <w:pPr>
        <w:tabs>
          <w:tab w:val="num" w:pos="5808"/>
        </w:tabs>
        <w:ind w:left="5808" w:hanging="360"/>
      </w:pPr>
      <w:rPr>
        <w:rFonts w:ascii="Courier New" w:hAnsi="Courier New" w:cs="Courier New" w:hint="default"/>
      </w:rPr>
    </w:lvl>
    <w:lvl w:ilvl="8" w:tplc="04180005" w:tentative="1">
      <w:start w:val="1"/>
      <w:numFmt w:val="bullet"/>
      <w:lvlText w:val=""/>
      <w:lvlJc w:val="left"/>
      <w:pPr>
        <w:tabs>
          <w:tab w:val="num" w:pos="6528"/>
        </w:tabs>
        <w:ind w:left="6528" w:hanging="360"/>
      </w:pPr>
      <w:rPr>
        <w:rFonts w:ascii="Wingdings" w:hAnsi="Wingdings" w:hint="default"/>
      </w:rPr>
    </w:lvl>
  </w:abstractNum>
  <w:abstractNum w:abstractNumId="7" w15:restartNumberingAfterBreak="0">
    <w:nsid w:val="238559FE"/>
    <w:multiLevelType w:val="hybridMultilevel"/>
    <w:tmpl w:val="066E0B5C"/>
    <w:lvl w:ilvl="0" w:tplc="267A77CA">
      <w:start w:val="1"/>
      <w:numFmt w:val="decimal"/>
      <w:lvlText w:val="(%1)"/>
      <w:lvlJc w:val="left"/>
      <w:pPr>
        <w:ind w:left="720" w:hanging="360"/>
      </w:pPr>
      <w:rPr>
        <w:rFonts w:ascii="Verdana" w:hAnsi="Verdana" w:hint="default"/>
        <w:b/>
        <w:color w:val="8B000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A768CD"/>
    <w:multiLevelType w:val="hybridMultilevel"/>
    <w:tmpl w:val="A6A0EB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B525E7"/>
    <w:multiLevelType w:val="hybridMultilevel"/>
    <w:tmpl w:val="5678BF36"/>
    <w:lvl w:ilvl="0" w:tplc="0809000F">
      <w:start w:val="1"/>
      <w:numFmt w:val="decimal"/>
      <w:lvlText w:val="%1."/>
      <w:lvlJc w:val="left"/>
      <w:pPr>
        <w:ind w:left="360"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0" w15:restartNumberingAfterBreak="0">
    <w:nsid w:val="31C34D21"/>
    <w:multiLevelType w:val="hybridMultilevel"/>
    <w:tmpl w:val="3D1476A2"/>
    <w:lvl w:ilvl="0" w:tplc="7276B2B4">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A42258"/>
    <w:multiLevelType w:val="hybridMultilevel"/>
    <w:tmpl w:val="02C0F8EA"/>
    <w:lvl w:ilvl="0" w:tplc="04180017">
      <w:start w:val="1"/>
      <w:numFmt w:val="lowerLetter"/>
      <w:lvlText w:val="%1)"/>
      <w:lvlJc w:val="left"/>
      <w:pPr>
        <w:ind w:left="711" w:hanging="360"/>
      </w:pPr>
      <w:rPr>
        <w:rFonts w:cs="Times New Roman" w:hint="default"/>
        <w:b/>
        <w:color w:val="8B0000"/>
        <w:sz w:val="20"/>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2" w15:restartNumberingAfterBreak="0">
    <w:nsid w:val="3C2B78EF"/>
    <w:multiLevelType w:val="hybridMultilevel"/>
    <w:tmpl w:val="6B9012CA"/>
    <w:lvl w:ilvl="0" w:tplc="41A6E688">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9458B3"/>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74141B3"/>
    <w:multiLevelType w:val="hybridMultilevel"/>
    <w:tmpl w:val="EAFC7FAA"/>
    <w:lvl w:ilvl="0" w:tplc="3E3A863E">
      <w:start w:val="2"/>
      <w:numFmt w:val="decimal"/>
      <w:lvlText w:val="(%1)"/>
      <w:lvlJc w:val="left"/>
      <w:pPr>
        <w:tabs>
          <w:tab w:val="num" w:pos="-312"/>
        </w:tabs>
        <w:ind w:left="-312" w:hanging="360"/>
      </w:pPr>
      <w:rPr>
        <w:rFonts w:hint="default"/>
      </w:rPr>
    </w:lvl>
    <w:lvl w:ilvl="1" w:tplc="FC7CBB7A">
      <w:start w:val="1"/>
      <w:numFmt w:val="lowerLetter"/>
      <w:lvlText w:val="%2)"/>
      <w:lvlJc w:val="left"/>
      <w:pPr>
        <w:tabs>
          <w:tab w:val="num" w:pos="408"/>
        </w:tabs>
        <w:ind w:left="408" w:hanging="360"/>
      </w:pPr>
      <w:rPr>
        <w:rFonts w:hint="default"/>
      </w:rPr>
    </w:lvl>
    <w:lvl w:ilvl="2" w:tplc="0409001B" w:tentative="1">
      <w:start w:val="1"/>
      <w:numFmt w:val="lowerRoman"/>
      <w:lvlText w:val="%3."/>
      <w:lvlJc w:val="right"/>
      <w:pPr>
        <w:tabs>
          <w:tab w:val="num" w:pos="1128"/>
        </w:tabs>
        <w:ind w:left="1128" w:hanging="180"/>
      </w:pPr>
    </w:lvl>
    <w:lvl w:ilvl="3" w:tplc="0409000F" w:tentative="1">
      <w:start w:val="1"/>
      <w:numFmt w:val="decimal"/>
      <w:lvlText w:val="%4."/>
      <w:lvlJc w:val="left"/>
      <w:pPr>
        <w:tabs>
          <w:tab w:val="num" w:pos="1848"/>
        </w:tabs>
        <w:ind w:left="1848" w:hanging="360"/>
      </w:pPr>
    </w:lvl>
    <w:lvl w:ilvl="4" w:tplc="04090019" w:tentative="1">
      <w:start w:val="1"/>
      <w:numFmt w:val="lowerLetter"/>
      <w:lvlText w:val="%5."/>
      <w:lvlJc w:val="left"/>
      <w:pPr>
        <w:tabs>
          <w:tab w:val="num" w:pos="2568"/>
        </w:tabs>
        <w:ind w:left="2568" w:hanging="360"/>
      </w:pPr>
    </w:lvl>
    <w:lvl w:ilvl="5" w:tplc="0409001B" w:tentative="1">
      <w:start w:val="1"/>
      <w:numFmt w:val="lowerRoman"/>
      <w:lvlText w:val="%6."/>
      <w:lvlJc w:val="right"/>
      <w:pPr>
        <w:tabs>
          <w:tab w:val="num" w:pos="3288"/>
        </w:tabs>
        <w:ind w:left="3288" w:hanging="180"/>
      </w:pPr>
    </w:lvl>
    <w:lvl w:ilvl="6" w:tplc="0409000F" w:tentative="1">
      <w:start w:val="1"/>
      <w:numFmt w:val="decimal"/>
      <w:lvlText w:val="%7."/>
      <w:lvlJc w:val="left"/>
      <w:pPr>
        <w:tabs>
          <w:tab w:val="num" w:pos="4008"/>
        </w:tabs>
        <w:ind w:left="4008" w:hanging="360"/>
      </w:pPr>
    </w:lvl>
    <w:lvl w:ilvl="7" w:tplc="04090019" w:tentative="1">
      <w:start w:val="1"/>
      <w:numFmt w:val="lowerLetter"/>
      <w:lvlText w:val="%8."/>
      <w:lvlJc w:val="left"/>
      <w:pPr>
        <w:tabs>
          <w:tab w:val="num" w:pos="4728"/>
        </w:tabs>
        <w:ind w:left="4728" w:hanging="360"/>
      </w:pPr>
    </w:lvl>
    <w:lvl w:ilvl="8" w:tplc="0409001B" w:tentative="1">
      <w:start w:val="1"/>
      <w:numFmt w:val="lowerRoman"/>
      <w:lvlText w:val="%9."/>
      <w:lvlJc w:val="right"/>
      <w:pPr>
        <w:tabs>
          <w:tab w:val="num" w:pos="5448"/>
        </w:tabs>
        <w:ind w:left="5448" w:hanging="180"/>
      </w:pPr>
    </w:lvl>
  </w:abstractNum>
  <w:abstractNum w:abstractNumId="15" w15:restartNumberingAfterBreak="0">
    <w:nsid w:val="4A240BD0"/>
    <w:multiLevelType w:val="hybridMultilevel"/>
    <w:tmpl w:val="0CAECC98"/>
    <w:lvl w:ilvl="0" w:tplc="26CA617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6" w15:restartNumberingAfterBreak="0">
    <w:nsid w:val="515F6F3D"/>
    <w:multiLevelType w:val="hybridMultilevel"/>
    <w:tmpl w:val="7C7CFD68"/>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51F31F9E"/>
    <w:multiLevelType w:val="hybridMultilevel"/>
    <w:tmpl w:val="BA12E404"/>
    <w:lvl w:ilvl="0" w:tplc="15C6C19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3AE749D"/>
    <w:multiLevelType w:val="singleLevel"/>
    <w:tmpl w:val="0D0E33D6"/>
    <w:lvl w:ilvl="0">
      <w:start w:val="1"/>
      <w:numFmt w:val="decimal"/>
      <w:lvlText w:val="Art. %1.  -"/>
      <w:lvlJc w:val="center"/>
      <w:pPr>
        <w:tabs>
          <w:tab w:val="num" w:pos="720"/>
        </w:tabs>
        <w:ind w:left="-454" w:firstLine="454"/>
      </w:pPr>
      <w:rPr>
        <w:rFonts w:ascii="Times New Roman" w:hAnsi="Times New Roman" w:cs="Times New Roman" w:hint="default"/>
        <w:b/>
        <w:i w:val="0"/>
        <w:color w:val="auto"/>
        <w:sz w:val="24"/>
        <w:lang w:val="ro-RO"/>
      </w:rPr>
    </w:lvl>
  </w:abstractNum>
  <w:abstractNum w:abstractNumId="19" w15:restartNumberingAfterBreak="0">
    <w:nsid w:val="5BF8728E"/>
    <w:multiLevelType w:val="hybridMultilevel"/>
    <w:tmpl w:val="C1A69942"/>
    <w:lvl w:ilvl="0" w:tplc="67F241E8">
      <w:start w:val="1"/>
      <w:numFmt w:val="lowerRoman"/>
      <w:lvlText w:val="%1)"/>
      <w:lvlJc w:val="left"/>
      <w:pPr>
        <w:ind w:left="1260" w:hanging="72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0" w15:restartNumberingAfterBreak="0">
    <w:nsid w:val="61DB6454"/>
    <w:multiLevelType w:val="hybridMultilevel"/>
    <w:tmpl w:val="6368F9B8"/>
    <w:lvl w:ilvl="0" w:tplc="98428766">
      <w:start w:val="1"/>
      <w:numFmt w:val="lowerLetter"/>
      <w:lvlText w:val="%1)"/>
      <w:lvlJc w:val="left"/>
      <w:pPr>
        <w:ind w:left="711" w:hanging="360"/>
      </w:pPr>
      <w:rPr>
        <w:rFonts w:cs="Times New Roman" w:hint="default"/>
        <w:b w:val="0"/>
        <w:color w:val="auto"/>
        <w:sz w:val="24"/>
        <w:szCs w:val="24"/>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1" w15:restartNumberingAfterBreak="0">
    <w:nsid w:val="64CA7503"/>
    <w:multiLevelType w:val="hybridMultilevel"/>
    <w:tmpl w:val="2D965ECA"/>
    <w:lvl w:ilvl="0" w:tplc="244CD028">
      <w:start w:val="2"/>
      <w:numFmt w:val="decimal"/>
      <w:lvlText w:val="(%1)"/>
      <w:lvlJc w:val="left"/>
      <w:pPr>
        <w:tabs>
          <w:tab w:val="num" w:pos="786"/>
        </w:tabs>
        <w:ind w:left="786"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095BEE"/>
    <w:multiLevelType w:val="hybridMultilevel"/>
    <w:tmpl w:val="A6881FAE"/>
    <w:lvl w:ilvl="0" w:tplc="FE383A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7032CB4"/>
    <w:multiLevelType w:val="hybridMultilevel"/>
    <w:tmpl w:val="84DC7096"/>
    <w:lvl w:ilvl="0" w:tplc="72CEC198">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4" w15:restartNumberingAfterBreak="0">
    <w:nsid w:val="693B5499"/>
    <w:multiLevelType w:val="hybridMultilevel"/>
    <w:tmpl w:val="F00A5998"/>
    <w:lvl w:ilvl="0" w:tplc="5102403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772627"/>
    <w:multiLevelType w:val="hybridMultilevel"/>
    <w:tmpl w:val="AD90F904"/>
    <w:lvl w:ilvl="0" w:tplc="B42C6E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4C8604B"/>
    <w:multiLevelType w:val="hybridMultilevel"/>
    <w:tmpl w:val="D2E09C6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542375F"/>
    <w:multiLevelType w:val="hybridMultilevel"/>
    <w:tmpl w:val="DE8E7064"/>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72887443">
    <w:abstractNumId w:val="18"/>
  </w:num>
  <w:num w:numId="2" w16cid:durableId="1275284589">
    <w:abstractNumId w:val="14"/>
  </w:num>
  <w:num w:numId="3" w16cid:durableId="1543664880">
    <w:abstractNumId w:val="6"/>
  </w:num>
  <w:num w:numId="4" w16cid:durableId="1905294717">
    <w:abstractNumId w:val="3"/>
  </w:num>
  <w:num w:numId="5" w16cid:durableId="1584410428">
    <w:abstractNumId w:val="16"/>
  </w:num>
  <w:num w:numId="6" w16cid:durableId="1398169838">
    <w:abstractNumId w:val="2"/>
  </w:num>
  <w:num w:numId="7" w16cid:durableId="791436749">
    <w:abstractNumId w:val="19"/>
  </w:num>
  <w:num w:numId="8" w16cid:durableId="861360760">
    <w:abstractNumId w:val="0"/>
  </w:num>
  <w:num w:numId="9" w16cid:durableId="173374841">
    <w:abstractNumId w:val="17"/>
  </w:num>
  <w:num w:numId="10" w16cid:durableId="106048854">
    <w:abstractNumId w:val="1"/>
  </w:num>
  <w:num w:numId="11" w16cid:durableId="1657107625">
    <w:abstractNumId w:val="26"/>
  </w:num>
  <w:num w:numId="12" w16cid:durableId="879707187">
    <w:abstractNumId w:val="23"/>
  </w:num>
  <w:num w:numId="13" w16cid:durableId="435516471">
    <w:abstractNumId w:val="27"/>
  </w:num>
  <w:num w:numId="14" w16cid:durableId="1665548122">
    <w:abstractNumId w:val="9"/>
  </w:num>
  <w:num w:numId="15" w16cid:durableId="1607229276">
    <w:abstractNumId w:val="10"/>
  </w:num>
  <w:num w:numId="16" w16cid:durableId="354616297">
    <w:abstractNumId w:val="25"/>
  </w:num>
  <w:num w:numId="17" w16cid:durableId="1561212544">
    <w:abstractNumId w:val="21"/>
  </w:num>
  <w:num w:numId="18" w16cid:durableId="1018122895">
    <w:abstractNumId w:val="7"/>
  </w:num>
  <w:num w:numId="19" w16cid:durableId="1341159735">
    <w:abstractNumId w:val="24"/>
  </w:num>
  <w:num w:numId="20" w16cid:durableId="2129930184">
    <w:abstractNumId w:val="15"/>
  </w:num>
  <w:num w:numId="21" w16cid:durableId="1480537274">
    <w:abstractNumId w:val="13"/>
  </w:num>
  <w:num w:numId="22" w16cid:durableId="991788319">
    <w:abstractNumId w:val="5"/>
  </w:num>
  <w:num w:numId="23" w16cid:durableId="2120757449">
    <w:abstractNumId w:val="12"/>
  </w:num>
  <w:num w:numId="24" w16cid:durableId="2033527883">
    <w:abstractNumId w:val="11"/>
  </w:num>
  <w:num w:numId="25" w16cid:durableId="1661427893">
    <w:abstractNumId w:val="20"/>
  </w:num>
  <w:num w:numId="26" w16cid:durableId="1393309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2268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0763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0F0"/>
    <w:rsid w:val="00003C66"/>
    <w:rsid w:val="00003E40"/>
    <w:rsid w:val="000045D6"/>
    <w:rsid w:val="00004719"/>
    <w:rsid w:val="000049A0"/>
    <w:rsid w:val="00004EA7"/>
    <w:rsid w:val="00005A7D"/>
    <w:rsid w:val="000063AC"/>
    <w:rsid w:val="00006704"/>
    <w:rsid w:val="00006F84"/>
    <w:rsid w:val="000071BF"/>
    <w:rsid w:val="0000794F"/>
    <w:rsid w:val="00007A31"/>
    <w:rsid w:val="00007BF1"/>
    <w:rsid w:val="00010764"/>
    <w:rsid w:val="00011671"/>
    <w:rsid w:val="00011E41"/>
    <w:rsid w:val="0001259D"/>
    <w:rsid w:val="00012A2C"/>
    <w:rsid w:val="0001423D"/>
    <w:rsid w:val="00014C6D"/>
    <w:rsid w:val="00014D2A"/>
    <w:rsid w:val="00014E87"/>
    <w:rsid w:val="0001638E"/>
    <w:rsid w:val="000166D2"/>
    <w:rsid w:val="0001757F"/>
    <w:rsid w:val="000201AF"/>
    <w:rsid w:val="00024369"/>
    <w:rsid w:val="00024A6A"/>
    <w:rsid w:val="00025C88"/>
    <w:rsid w:val="000269B1"/>
    <w:rsid w:val="00026CCB"/>
    <w:rsid w:val="00027356"/>
    <w:rsid w:val="000274C4"/>
    <w:rsid w:val="000303BD"/>
    <w:rsid w:val="00030668"/>
    <w:rsid w:val="00030DAE"/>
    <w:rsid w:val="00031E03"/>
    <w:rsid w:val="00031FA9"/>
    <w:rsid w:val="00032663"/>
    <w:rsid w:val="0003286F"/>
    <w:rsid w:val="00033B7B"/>
    <w:rsid w:val="00033CFC"/>
    <w:rsid w:val="0003524D"/>
    <w:rsid w:val="0003724D"/>
    <w:rsid w:val="000409F5"/>
    <w:rsid w:val="000411F5"/>
    <w:rsid w:val="0004172D"/>
    <w:rsid w:val="00041A4D"/>
    <w:rsid w:val="00042599"/>
    <w:rsid w:val="00043A7B"/>
    <w:rsid w:val="00043ED4"/>
    <w:rsid w:val="00044748"/>
    <w:rsid w:val="00044926"/>
    <w:rsid w:val="00045B61"/>
    <w:rsid w:val="00046046"/>
    <w:rsid w:val="00046F8C"/>
    <w:rsid w:val="000516D4"/>
    <w:rsid w:val="00052485"/>
    <w:rsid w:val="00052CC7"/>
    <w:rsid w:val="00052DE6"/>
    <w:rsid w:val="0005415D"/>
    <w:rsid w:val="000541E9"/>
    <w:rsid w:val="0005449F"/>
    <w:rsid w:val="000552F2"/>
    <w:rsid w:val="000565EE"/>
    <w:rsid w:val="0005701F"/>
    <w:rsid w:val="0006002A"/>
    <w:rsid w:val="00060F1C"/>
    <w:rsid w:val="00061525"/>
    <w:rsid w:val="00061BAA"/>
    <w:rsid w:val="00061BFC"/>
    <w:rsid w:val="00063408"/>
    <w:rsid w:val="00064058"/>
    <w:rsid w:val="000645D0"/>
    <w:rsid w:val="000648EF"/>
    <w:rsid w:val="000649A6"/>
    <w:rsid w:val="00066B51"/>
    <w:rsid w:val="00070856"/>
    <w:rsid w:val="00071A9B"/>
    <w:rsid w:val="000731FE"/>
    <w:rsid w:val="00074332"/>
    <w:rsid w:val="00074911"/>
    <w:rsid w:val="00074BED"/>
    <w:rsid w:val="0007523E"/>
    <w:rsid w:val="00076533"/>
    <w:rsid w:val="000769A0"/>
    <w:rsid w:val="00077187"/>
    <w:rsid w:val="00077697"/>
    <w:rsid w:val="00081638"/>
    <w:rsid w:val="00082886"/>
    <w:rsid w:val="000831E9"/>
    <w:rsid w:val="000837D0"/>
    <w:rsid w:val="00083B0D"/>
    <w:rsid w:val="00083FDE"/>
    <w:rsid w:val="00084864"/>
    <w:rsid w:val="00086B39"/>
    <w:rsid w:val="000903CE"/>
    <w:rsid w:val="0009263E"/>
    <w:rsid w:val="00094646"/>
    <w:rsid w:val="000951C5"/>
    <w:rsid w:val="000959F3"/>
    <w:rsid w:val="00096380"/>
    <w:rsid w:val="000967FC"/>
    <w:rsid w:val="00096FB8"/>
    <w:rsid w:val="000A1F9D"/>
    <w:rsid w:val="000A2B86"/>
    <w:rsid w:val="000A3C49"/>
    <w:rsid w:val="000A501F"/>
    <w:rsid w:val="000A5904"/>
    <w:rsid w:val="000A5DE4"/>
    <w:rsid w:val="000A63FB"/>
    <w:rsid w:val="000A6E77"/>
    <w:rsid w:val="000B05CD"/>
    <w:rsid w:val="000B1FCB"/>
    <w:rsid w:val="000B236D"/>
    <w:rsid w:val="000B237C"/>
    <w:rsid w:val="000B2805"/>
    <w:rsid w:val="000B31AC"/>
    <w:rsid w:val="000B3FB1"/>
    <w:rsid w:val="000B4080"/>
    <w:rsid w:val="000B4AF8"/>
    <w:rsid w:val="000B62D2"/>
    <w:rsid w:val="000B6F05"/>
    <w:rsid w:val="000B6F28"/>
    <w:rsid w:val="000B7011"/>
    <w:rsid w:val="000C01C6"/>
    <w:rsid w:val="000C074C"/>
    <w:rsid w:val="000C20E5"/>
    <w:rsid w:val="000C341F"/>
    <w:rsid w:val="000C3673"/>
    <w:rsid w:val="000C37B8"/>
    <w:rsid w:val="000C44DE"/>
    <w:rsid w:val="000C4D8D"/>
    <w:rsid w:val="000C50F0"/>
    <w:rsid w:val="000C5541"/>
    <w:rsid w:val="000C600D"/>
    <w:rsid w:val="000C60A8"/>
    <w:rsid w:val="000D1285"/>
    <w:rsid w:val="000D139C"/>
    <w:rsid w:val="000D2CE2"/>
    <w:rsid w:val="000D3910"/>
    <w:rsid w:val="000D4B68"/>
    <w:rsid w:val="000D4CC6"/>
    <w:rsid w:val="000D5254"/>
    <w:rsid w:val="000D54CC"/>
    <w:rsid w:val="000D5563"/>
    <w:rsid w:val="000D58AD"/>
    <w:rsid w:val="000D5D48"/>
    <w:rsid w:val="000D7129"/>
    <w:rsid w:val="000D762F"/>
    <w:rsid w:val="000D7919"/>
    <w:rsid w:val="000E148B"/>
    <w:rsid w:val="000E5BB4"/>
    <w:rsid w:val="000E5C6E"/>
    <w:rsid w:val="000E603E"/>
    <w:rsid w:val="000E740F"/>
    <w:rsid w:val="000E7ACC"/>
    <w:rsid w:val="000F0A1E"/>
    <w:rsid w:val="000F0FCB"/>
    <w:rsid w:val="000F1B41"/>
    <w:rsid w:val="000F3C29"/>
    <w:rsid w:val="000F4886"/>
    <w:rsid w:val="000F58AA"/>
    <w:rsid w:val="000F5D3C"/>
    <w:rsid w:val="000F6A94"/>
    <w:rsid w:val="000F6BEF"/>
    <w:rsid w:val="000F7420"/>
    <w:rsid w:val="001007E0"/>
    <w:rsid w:val="00102514"/>
    <w:rsid w:val="00104A7A"/>
    <w:rsid w:val="001057CE"/>
    <w:rsid w:val="001073FB"/>
    <w:rsid w:val="00107E76"/>
    <w:rsid w:val="00110274"/>
    <w:rsid w:val="00110BEE"/>
    <w:rsid w:val="00111DD1"/>
    <w:rsid w:val="0011275A"/>
    <w:rsid w:val="00112BA7"/>
    <w:rsid w:val="00113468"/>
    <w:rsid w:val="00113623"/>
    <w:rsid w:val="0011395B"/>
    <w:rsid w:val="001140B9"/>
    <w:rsid w:val="00116246"/>
    <w:rsid w:val="00116742"/>
    <w:rsid w:val="00116D8F"/>
    <w:rsid w:val="00116EAF"/>
    <w:rsid w:val="00117922"/>
    <w:rsid w:val="00117ABC"/>
    <w:rsid w:val="001200F0"/>
    <w:rsid w:val="00121835"/>
    <w:rsid w:val="00121C5A"/>
    <w:rsid w:val="00123D57"/>
    <w:rsid w:val="00124652"/>
    <w:rsid w:val="00126D23"/>
    <w:rsid w:val="00126F39"/>
    <w:rsid w:val="001300FC"/>
    <w:rsid w:val="001305C6"/>
    <w:rsid w:val="00131C15"/>
    <w:rsid w:val="00132F7C"/>
    <w:rsid w:val="001341F8"/>
    <w:rsid w:val="00134501"/>
    <w:rsid w:val="001353A4"/>
    <w:rsid w:val="001354DA"/>
    <w:rsid w:val="0013591B"/>
    <w:rsid w:val="00137E8F"/>
    <w:rsid w:val="001411F0"/>
    <w:rsid w:val="00141297"/>
    <w:rsid w:val="00141BF8"/>
    <w:rsid w:val="00142A1B"/>
    <w:rsid w:val="00143075"/>
    <w:rsid w:val="0014479B"/>
    <w:rsid w:val="00144B00"/>
    <w:rsid w:val="00144BC4"/>
    <w:rsid w:val="0014500E"/>
    <w:rsid w:val="00145391"/>
    <w:rsid w:val="0014573A"/>
    <w:rsid w:val="00145C56"/>
    <w:rsid w:val="00145D55"/>
    <w:rsid w:val="00145F1C"/>
    <w:rsid w:val="001502D2"/>
    <w:rsid w:val="00150723"/>
    <w:rsid w:val="00151FB5"/>
    <w:rsid w:val="00151FFE"/>
    <w:rsid w:val="0015262A"/>
    <w:rsid w:val="001526B0"/>
    <w:rsid w:val="00152815"/>
    <w:rsid w:val="00157290"/>
    <w:rsid w:val="0016006D"/>
    <w:rsid w:val="001609F2"/>
    <w:rsid w:val="0016113E"/>
    <w:rsid w:val="00161D6E"/>
    <w:rsid w:val="0016381F"/>
    <w:rsid w:val="001639C5"/>
    <w:rsid w:val="00165780"/>
    <w:rsid w:val="00165DD3"/>
    <w:rsid w:val="001667E2"/>
    <w:rsid w:val="00166A0B"/>
    <w:rsid w:val="00166B3D"/>
    <w:rsid w:val="001676B3"/>
    <w:rsid w:val="00167BB5"/>
    <w:rsid w:val="001704A8"/>
    <w:rsid w:val="001704DC"/>
    <w:rsid w:val="00170FBC"/>
    <w:rsid w:val="00171702"/>
    <w:rsid w:val="00171DE6"/>
    <w:rsid w:val="00171DFE"/>
    <w:rsid w:val="00171F39"/>
    <w:rsid w:val="00172C7C"/>
    <w:rsid w:val="00172D02"/>
    <w:rsid w:val="00172D7E"/>
    <w:rsid w:val="00172F12"/>
    <w:rsid w:val="001736A4"/>
    <w:rsid w:val="00175CCF"/>
    <w:rsid w:val="00176C82"/>
    <w:rsid w:val="0017712F"/>
    <w:rsid w:val="001779F2"/>
    <w:rsid w:val="0018012D"/>
    <w:rsid w:val="00182192"/>
    <w:rsid w:val="0018222A"/>
    <w:rsid w:val="00182FE2"/>
    <w:rsid w:val="001839DA"/>
    <w:rsid w:val="00183A18"/>
    <w:rsid w:val="00183CCB"/>
    <w:rsid w:val="0018426C"/>
    <w:rsid w:val="001850A5"/>
    <w:rsid w:val="00185B72"/>
    <w:rsid w:val="00185EEF"/>
    <w:rsid w:val="00186034"/>
    <w:rsid w:val="001863EF"/>
    <w:rsid w:val="00187372"/>
    <w:rsid w:val="00187D79"/>
    <w:rsid w:val="00190164"/>
    <w:rsid w:val="00190E7A"/>
    <w:rsid w:val="00191B44"/>
    <w:rsid w:val="00191CF4"/>
    <w:rsid w:val="00193822"/>
    <w:rsid w:val="001949F2"/>
    <w:rsid w:val="00195754"/>
    <w:rsid w:val="00195945"/>
    <w:rsid w:val="00196244"/>
    <w:rsid w:val="00196474"/>
    <w:rsid w:val="0019686E"/>
    <w:rsid w:val="001A1491"/>
    <w:rsid w:val="001A162A"/>
    <w:rsid w:val="001A1CC6"/>
    <w:rsid w:val="001A2929"/>
    <w:rsid w:val="001A2C65"/>
    <w:rsid w:val="001A31D3"/>
    <w:rsid w:val="001A38B9"/>
    <w:rsid w:val="001A3C0E"/>
    <w:rsid w:val="001A43DB"/>
    <w:rsid w:val="001A45BB"/>
    <w:rsid w:val="001A4754"/>
    <w:rsid w:val="001A4914"/>
    <w:rsid w:val="001A4D96"/>
    <w:rsid w:val="001A4F39"/>
    <w:rsid w:val="001A6CD1"/>
    <w:rsid w:val="001A798B"/>
    <w:rsid w:val="001A7A79"/>
    <w:rsid w:val="001B03EF"/>
    <w:rsid w:val="001B09BE"/>
    <w:rsid w:val="001B20AB"/>
    <w:rsid w:val="001B4416"/>
    <w:rsid w:val="001B5EAE"/>
    <w:rsid w:val="001B7376"/>
    <w:rsid w:val="001B769B"/>
    <w:rsid w:val="001B7DD8"/>
    <w:rsid w:val="001B7F5A"/>
    <w:rsid w:val="001C0CD4"/>
    <w:rsid w:val="001C121E"/>
    <w:rsid w:val="001C2572"/>
    <w:rsid w:val="001C33DA"/>
    <w:rsid w:val="001C3530"/>
    <w:rsid w:val="001C369D"/>
    <w:rsid w:val="001C3799"/>
    <w:rsid w:val="001C382B"/>
    <w:rsid w:val="001C3BBC"/>
    <w:rsid w:val="001C4B21"/>
    <w:rsid w:val="001C4B94"/>
    <w:rsid w:val="001C4F2D"/>
    <w:rsid w:val="001C6575"/>
    <w:rsid w:val="001C65FD"/>
    <w:rsid w:val="001D0305"/>
    <w:rsid w:val="001D132D"/>
    <w:rsid w:val="001D3AC3"/>
    <w:rsid w:val="001D4322"/>
    <w:rsid w:val="001D4C93"/>
    <w:rsid w:val="001D589E"/>
    <w:rsid w:val="001D6881"/>
    <w:rsid w:val="001E0C66"/>
    <w:rsid w:val="001E1E37"/>
    <w:rsid w:val="001E27AD"/>
    <w:rsid w:val="001E289D"/>
    <w:rsid w:val="001E2CA9"/>
    <w:rsid w:val="001E31C2"/>
    <w:rsid w:val="001E32B5"/>
    <w:rsid w:val="001E3D6F"/>
    <w:rsid w:val="001E41D2"/>
    <w:rsid w:val="001E47B8"/>
    <w:rsid w:val="001E4A34"/>
    <w:rsid w:val="001E566A"/>
    <w:rsid w:val="001E682E"/>
    <w:rsid w:val="001E6CE1"/>
    <w:rsid w:val="001E7C34"/>
    <w:rsid w:val="001E7D31"/>
    <w:rsid w:val="001F0321"/>
    <w:rsid w:val="001F0B03"/>
    <w:rsid w:val="001F0B3B"/>
    <w:rsid w:val="001F0CC0"/>
    <w:rsid w:val="001F0CCF"/>
    <w:rsid w:val="001F1E04"/>
    <w:rsid w:val="001F1E0F"/>
    <w:rsid w:val="001F231A"/>
    <w:rsid w:val="001F24DF"/>
    <w:rsid w:val="001F32AA"/>
    <w:rsid w:val="001F3B84"/>
    <w:rsid w:val="001F3F3F"/>
    <w:rsid w:val="001F540F"/>
    <w:rsid w:val="001F5C46"/>
    <w:rsid w:val="001F7BE8"/>
    <w:rsid w:val="00200164"/>
    <w:rsid w:val="00200334"/>
    <w:rsid w:val="00200505"/>
    <w:rsid w:val="00200CEA"/>
    <w:rsid w:val="002011CC"/>
    <w:rsid w:val="00201711"/>
    <w:rsid w:val="00201A06"/>
    <w:rsid w:val="00203B35"/>
    <w:rsid w:val="00203BA5"/>
    <w:rsid w:val="00204140"/>
    <w:rsid w:val="00204755"/>
    <w:rsid w:val="00204BB7"/>
    <w:rsid w:val="00204D5B"/>
    <w:rsid w:val="002050CB"/>
    <w:rsid w:val="00205C43"/>
    <w:rsid w:val="002061A8"/>
    <w:rsid w:val="00206277"/>
    <w:rsid w:val="0020755D"/>
    <w:rsid w:val="002079FD"/>
    <w:rsid w:val="00211912"/>
    <w:rsid w:val="002119AE"/>
    <w:rsid w:val="00211C14"/>
    <w:rsid w:val="00212E8E"/>
    <w:rsid w:val="0021338D"/>
    <w:rsid w:val="00213F88"/>
    <w:rsid w:val="002146EB"/>
    <w:rsid w:val="00214AE4"/>
    <w:rsid w:val="002155DA"/>
    <w:rsid w:val="00216C00"/>
    <w:rsid w:val="00217060"/>
    <w:rsid w:val="002200E1"/>
    <w:rsid w:val="0022010F"/>
    <w:rsid w:val="002203B0"/>
    <w:rsid w:val="0022088C"/>
    <w:rsid w:val="002208BF"/>
    <w:rsid w:val="0022094D"/>
    <w:rsid w:val="00220A9D"/>
    <w:rsid w:val="002219EC"/>
    <w:rsid w:val="0022250D"/>
    <w:rsid w:val="00222725"/>
    <w:rsid w:val="002229A3"/>
    <w:rsid w:val="00223679"/>
    <w:rsid w:val="002254E3"/>
    <w:rsid w:val="0022555E"/>
    <w:rsid w:val="00225BF1"/>
    <w:rsid w:val="002265D4"/>
    <w:rsid w:val="002269E0"/>
    <w:rsid w:val="002275C1"/>
    <w:rsid w:val="002316AE"/>
    <w:rsid w:val="00231CAA"/>
    <w:rsid w:val="002324B9"/>
    <w:rsid w:val="00232902"/>
    <w:rsid w:val="0023438B"/>
    <w:rsid w:val="00235445"/>
    <w:rsid w:val="00235C07"/>
    <w:rsid w:val="00236BC0"/>
    <w:rsid w:val="00237E5C"/>
    <w:rsid w:val="00241414"/>
    <w:rsid w:val="0024141B"/>
    <w:rsid w:val="00241A77"/>
    <w:rsid w:val="00241FE1"/>
    <w:rsid w:val="00242A62"/>
    <w:rsid w:val="0024344B"/>
    <w:rsid w:val="00244397"/>
    <w:rsid w:val="002445AD"/>
    <w:rsid w:val="00244736"/>
    <w:rsid w:val="00245990"/>
    <w:rsid w:val="00246FDC"/>
    <w:rsid w:val="002475BC"/>
    <w:rsid w:val="00250AA3"/>
    <w:rsid w:val="00251351"/>
    <w:rsid w:val="0025381C"/>
    <w:rsid w:val="002539EE"/>
    <w:rsid w:val="002546D2"/>
    <w:rsid w:val="00254766"/>
    <w:rsid w:val="0025504A"/>
    <w:rsid w:val="00255A95"/>
    <w:rsid w:val="00255FE5"/>
    <w:rsid w:val="00256625"/>
    <w:rsid w:val="00256D20"/>
    <w:rsid w:val="00257CC4"/>
    <w:rsid w:val="0026008A"/>
    <w:rsid w:val="00260211"/>
    <w:rsid w:val="00261DC9"/>
    <w:rsid w:val="00262223"/>
    <w:rsid w:val="002640CA"/>
    <w:rsid w:val="0026417E"/>
    <w:rsid w:val="00265021"/>
    <w:rsid w:val="00265B50"/>
    <w:rsid w:val="00266039"/>
    <w:rsid w:val="00267572"/>
    <w:rsid w:val="00267614"/>
    <w:rsid w:val="00272C7B"/>
    <w:rsid w:val="002745B6"/>
    <w:rsid w:val="00274975"/>
    <w:rsid w:val="00274D1A"/>
    <w:rsid w:val="00274E00"/>
    <w:rsid w:val="00275D4A"/>
    <w:rsid w:val="00276270"/>
    <w:rsid w:val="0027774D"/>
    <w:rsid w:val="00280698"/>
    <w:rsid w:val="002818A8"/>
    <w:rsid w:val="0028190C"/>
    <w:rsid w:val="002826F0"/>
    <w:rsid w:val="0028396B"/>
    <w:rsid w:val="002843D1"/>
    <w:rsid w:val="0028476F"/>
    <w:rsid w:val="00284A5D"/>
    <w:rsid w:val="00284FD3"/>
    <w:rsid w:val="00285381"/>
    <w:rsid w:val="0028646E"/>
    <w:rsid w:val="0028733F"/>
    <w:rsid w:val="00287ECF"/>
    <w:rsid w:val="0029008A"/>
    <w:rsid w:val="002903CF"/>
    <w:rsid w:val="00290CD8"/>
    <w:rsid w:val="0029104F"/>
    <w:rsid w:val="00291C54"/>
    <w:rsid w:val="002921E0"/>
    <w:rsid w:val="002923DF"/>
    <w:rsid w:val="00292861"/>
    <w:rsid w:val="0029297C"/>
    <w:rsid w:val="00293211"/>
    <w:rsid w:val="00293DE7"/>
    <w:rsid w:val="0029406D"/>
    <w:rsid w:val="00296936"/>
    <w:rsid w:val="00297698"/>
    <w:rsid w:val="002A0099"/>
    <w:rsid w:val="002A0165"/>
    <w:rsid w:val="002A0245"/>
    <w:rsid w:val="002A25E0"/>
    <w:rsid w:val="002A2E27"/>
    <w:rsid w:val="002A2E48"/>
    <w:rsid w:val="002A3012"/>
    <w:rsid w:val="002A3719"/>
    <w:rsid w:val="002A3828"/>
    <w:rsid w:val="002A456C"/>
    <w:rsid w:val="002A67BE"/>
    <w:rsid w:val="002A6B8D"/>
    <w:rsid w:val="002A6C77"/>
    <w:rsid w:val="002A7F29"/>
    <w:rsid w:val="002B00F0"/>
    <w:rsid w:val="002B0129"/>
    <w:rsid w:val="002B230A"/>
    <w:rsid w:val="002B3308"/>
    <w:rsid w:val="002B3714"/>
    <w:rsid w:val="002B3B40"/>
    <w:rsid w:val="002B50AD"/>
    <w:rsid w:val="002B56E8"/>
    <w:rsid w:val="002B5B33"/>
    <w:rsid w:val="002B60E8"/>
    <w:rsid w:val="002B654D"/>
    <w:rsid w:val="002B747A"/>
    <w:rsid w:val="002B791C"/>
    <w:rsid w:val="002C0246"/>
    <w:rsid w:val="002C10E8"/>
    <w:rsid w:val="002C136E"/>
    <w:rsid w:val="002C1C4F"/>
    <w:rsid w:val="002C23D0"/>
    <w:rsid w:val="002C3F74"/>
    <w:rsid w:val="002C419E"/>
    <w:rsid w:val="002C483A"/>
    <w:rsid w:val="002C61BA"/>
    <w:rsid w:val="002C674D"/>
    <w:rsid w:val="002C6EDC"/>
    <w:rsid w:val="002C6F05"/>
    <w:rsid w:val="002C76BB"/>
    <w:rsid w:val="002D0291"/>
    <w:rsid w:val="002D1800"/>
    <w:rsid w:val="002D1C48"/>
    <w:rsid w:val="002D1ECC"/>
    <w:rsid w:val="002D213A"/>
    <w:rsid w:val="002D3549"/>
    <w:rsid w:val="002D3783"/>
    <w:rsid w:val="002D5436"/>
    <w:rsid w:val="002D5D32"/>
    <w:rsid w:val="002D67AA"/>
    <w:rsid w:val="002D7471"/>
    <w:rsid w:val="002D7E72"/>
    <w:rsid w:val="002E001B"/>
    <w:rsid w:val="002E0A00"/>
    <w:rsid w:val="002E1334"/>
    <w:rsid w:val="002E19B5"/>
    <w:rsid w:val="002E1F53"/>
    <w:rsid w:val="002E20CE"/>
    <w:rsid w:val="002E3D0E"/>
    <w:rsid w:val="002E428C"/>
    <w:rsid w:val="002E4A3C"/>
    <w:rsid w:val="002E4D13"/>
    <w:rsid w:val="002E598B"/>
    <w:rsid w:val="002E5DFA"/>
    <w:rsid w:val="002E6007"/>
    <w:rsid w:val="002E70BB"/>
    <w:rsid w:val="002E75B3"/>
    <w:rsid w:val="002E7A0A"/>
    <w:rsid w:val="002E7A68"/>
    <w:rsid w:val="002E7E04"/>
    <w:rsid w:val="002F0242"/>
    <w:rsid w:val="002F1194"/>
    <w:rsid w:val="002F2883"/>
    <w:rsid w:val="002F31C1"/>
    <w:rsid w:val="002F410A"/>
    <w:rsid w:val="002F6CA5"/>
    <w:rsid w:val="002F70A1"/>
    <w:rsid w:val="002F71D3"/>
    <w:rsid w:val="002F77C8"/>
    <w:rsid w:val="002F7EF8"/>
    <w:rsid w:val="003008B0"/>
    <w:rsid w:val="003010A0"/>
    <w:rsid w:val="003013BF"/>
    <w:rsid w:val="0030246C"/>
    <w:rsid w:val="00304099"/>
    <w:rsid w:val="0030537F"/>
    <w:rsid w:val="00306DAB"/>
    <w:rsid w:val="00307D08"/>
    <w:rsid w:val="00310FF4"/>
    <w:rsid w:val="00313BD3"/>
    <w:rsid w:val="00315DCB"/>
    <w:rsid w:val="003169C3"/>
    <w:rsid w:val="00320823"/>
    <w:rsid w:val="00321017"/>
    <w:rsid w:val="00321056"/>
    <w:rsid w:val="00321363"/>
    <w:rsid w:val="00322EB6"/>
    <w:rsid w:val="00323FFE"/>
    <w:rsid w:val="00324E0C"/>
    <w:rsid w:val="00326098"/>
    <w:rsid w:val="00326393"/>
    <w:rsid w:val="00326CD0"/>
    <w:rsid w:val="003304CB"/>
    <w:rsid w:val="00330904"/>
    <w:rsid w:val="00330D06"/>
    <w:rsid w:val="00330DE2"/>
    <w:rsid w:val="00331B04"/>
    <w:rsid w:val="00332600"/>
    <w:rsid w:val="00332C02"/>
    <w:rsid w:val="00333410"/>
    <w:rsid w:val="00333689"/>
    <w:rsid w:val="003344F0"/>
    <w:rsid w:val="00335AE2"/>
    <w:rsid w:val="00336896"/>
    <w:rsid w:val="0033693A"/>
    <w:rsid w:val="0033718D"/>
    <w:rsid w:val="00340E1F"/>
    <w:rsid w:val="0034220B"/>
    <w:rsid w:val="003436E9"/>
    <w:rsid w:val="00344188"/>
    <w:rsid w:val="00345ABD"/>
    <w:rsid w:val="00345E3F"/>
    <w:rsid w:val="003460BD"/>
    <w:rsid w:val="00346FF3"/>
    <w:rsid w:val="0034730B"/>
    <w:rsid w:val="003513A2"/>
    <w:rsid w:val="0035217A"/>
    <w:rsid w:val="0035353E"/>
    <w:rsid w:val="00353DDB"/>
    <w:rsid w:val="00354AEE"/>
    <w:rsid w:val="003559C3"/>
    <w:rsid w:val="00355E44"/>
    <w:rsid w:val="00356216"/>
    <w:rsid w:val="003566D0"/>
    <w:rsid w:val="00356988"/>
    <w:rsid w:val="00356DE5"/>
    <w:rsid w:val="00357D48"/>
    <w:rsid w:val="00360323"/>
    <w:rsid w:val="00360DEB"/>
    <w:rsid w:val="00361206"/>
    <w:rsid w:val="003619EC"/>
    <w:rsid w:val="00361B0C"/>
    <w:rsid w:val="0036308B"/>
    <w:rsid w:val="003631F6"/>
    <w:rsid w:val="0036324D"/>
    <w:rsid w:val="003640BE"/>
    <w:rsid w:val="0036515B"/>
    <w:rsid w:val="003660CB"/>
    <w:rsid w:val="0036693D"/>
    <w:rsid w:val="00367F64"/>
    <w:rsid w:val="003715E2"/>
    <w:rsid w:val="003721CB"/>
    <w:rsid w:val="0037296D"/>
    <w:rsid w:val="0037296F"/>
    <w:rsid w:val="00372E10"/>
    <w:rsid w:val="00373777"/>
    <w:rsid w:val="003747AE"/>
    <w:rsid w:val="003769B2"/>
    <w:rsid w:val="00377010"/>
    <w:rsid w:val="0038034A"/>
    <w:rsid w:val="00381260"/>
    <w:rsid w:val="003822A4"/>
    <w:rsid w:val="00382512"/>
    <w:rsid w:val="00382EB6"/>
    <w:rsid w:val="003838EE"/>
    <w:rsid w:val="00384234"/>
    <w:rsid w:val="003847FA"/>
    <w:rsid w:val="00384C67"/>
    <w:rsid w:val="00384CAD"/>
    <w:rsid w:val="003853C9"/>
    <w:rsid w:val="00385672"/>
    <w:rsid w:val="00386262"/>
    <w:rsid w:val="0038665A"/>
    <w:rsid w:val="003868D3"/>
    <w:rsid w:val="00387065"/>
    <w:rsid w:val="0039055C"/>
    <w:rsid w:val="00390884"/>
    <w:rsid w:val="00391332"/>
    <w:rsid w:val="00392628"/>
    <w:rsid w:val="00392940"/>
    <w:rsid w:val="00393108"/>
    <w:rsid w:val="00393330"/>
    <w:rsid w:val="0039440C"/>
    <w:rsid w:val="00394505"/>
    <w:rsid w:val="00394BE0"/>
    <w:rsid w:val="00394E83"/>
    <w:rsid w:val="0039543F"/>
    <w:rsid w:val="00395C71"/>
    <w:rsid w:val="00396F27"/>
    <w:rsid w:val="00397754"/>
    <w:rsid w:val="003977E8"/>
    <w:rsid w:val="003A007D"/>
    <w:rsid w:val="003A0E15"/>
    <w:rsid w:val="003A263A"/>
    <w:rsid w:val="003A2BBD"/>
    <w:rsid w:val="003A321C"/>
    <w:rsid w:val="003A45F8"/>
    <w:rsid w:val="003A57BC"/>
    <w:rsid w:val="003A5D1F"/>
    <w:rsid w:val="003A68A6"/>
    <w:rsid w:val="003A6E4C"/>
    <w:rsid w:val="003A6F14"/>
    <w:rsid w:val="003A6FC7"/>
    <w:rsid w:val="003A716B"/>
    <w:rsid w:val="003A7965"/>
    <w:rsid w:val="003A7A02"/>
    <w:rsid w:val="003B040C"/>
    <w:rsid w:val="003B0E09"/>
    <w:rsid w:val="003B1352"/>
    <w:rsid w:val="003B1500"/>
    <w:rsid w:val="003B2440"/>
    <w:rsid w:val="003B2F11"/>
    <w:rsid w:val="003B3245"/>
    <w:rsid w:val="003B3ACE"/>
    <w:rsid w:val="003B40E1"/>
    <w:rsid w:val="003B4CF9"/>
    <w:rsid w:val="003B5DA8"/>
    <w:rsid w:val="003B6496"/>
    <w:rsid w:val="003B7042"/>
    <w:rsid w:val="003B70D8"/>
    <w:rsid w:val="003C0B18"/>
    <w:rsid w:val="003C0C54"/>
    <w:rsid w:val="003C1111"/>
    <w:rsid w:val="003C1E2A"/>
    <w:rsid w:val="003C25CC"/>
    <w:rsid w:val="003C4114"/>
    <w:rsid w:val="003C442D"/>
    <w:rsid w:val="003C49D6"/>
    <w:rsid w:val="003C49F1"/>
    <w:rsid w:val="003C527B"/>
    <w:rsid w:val="003C59C2"/>
    <w:rsid w:val="003C604A"/>
    <w:rsid w:val="003C64E7"/>
    <w:rsid w:val="003C6CD0"/>
    <w:rsid w:val="003C6F84"/>
    <w:rsid w:val="003C7155"/>
    <w:rsid w:val="003D0DAA"/>
    <w:rsid w:val="003D2073"/>
    <w:rsid w:val="003D266D"/>
    <w:rsid w:val="003D2BA9"/>
    <w:rsid w:val="003D3090"/>
    <w:rsid w:val="003D3816"/>
    <w:rsid w:val="003D4082"/>
    <w:rsid w:val="003D5320"/>
    <w:rsid w:val="003D5719"/>
    <w:rsid w:val="003D6444"/>
    <w:rsid w:val="003D65C5"/>
    <w:rsid w:val="003D68B2"/>
    <w:rsid w:val="003D7480"/>
    <w:rsid w:val="003D7B11"/>
    <w:rsid w:val="003D7EA0"/>
    <w:rsid w:val="003E025A"/>
    <w:rsid w:val="003E1018"/>
    <w:rsid w:val="003E2052"/>
    <w:rsid w:val="003E3263"/>
    <w:rsid w:val="003E3D82"/>
    <w:rsid w:val="003E4033"/>
    <w:rsid w:val="003E4C75"/>
    <w:rsid w:val="003E52BC"/>
    <w:rsid w:val="003E57C5"/>
    <w:rsid w:val="003E6A2C"/>
    <w:rsid w:val="003E6EEC"/>
    <w:rsid w:val="003E724F"/>
    <w:rsid w:val="003E73AF"/>
    <w:rsid w:val="003E746E"/>
    <w:rsid w:val="003E7AC2"/>
    <w:rsid w:val="003F006A"/>
    <w:rsid w:val="003F023E"/>
    <w:rsid w:val="003F2480"/>
    <w:rsid w:val="003F4145"/>
    <w:rsid w:val="003F45FC"/>
    <w:rsid w:val="003F53B7"/>
    <w:rsid w:val="003F5CA8"/>
    <w:rsid w:val="003F5D2F"/>
    <w:rsid w:val="003F6D04"/>
    <w:rsid w:val="003F7689"/>
    <w:rsid w:val="00401570"/>
    <w:rsid w:val="00401EB6"/>
    <w:rsid w:val="004024F6"/>
    <w:rsid w:val="004028C5"/>
    <w:rsid w:val="00402B7C"/>
    <w:rsid w:val="00404A3D"/>
    <w:rsid w:val="004054D8"/>
    <w:rsid w:val="00405D2B"/>
    <w:rsid w:val="004060AE"/>
    <w:rsid w:val="00406A0F"/>
    <w:rsid w:val="00410309"/>
    <w:rsid w:val="00411504"/>
    <w:rsid w:val="00412002"/>
    <w:rsid w:val="00412163"/>
    <w:rsid w:val="00412395"/>
    <w:rsid w:val="004127DC"/>
    <w:rsid w:val="00413E01"/>
    <w:rsid w:val="004150C4"/>
    <w:rsid w:val="00417A29"/>
    <w:rsid w:val="004203ED"/>
    <w:rsid w:val="00420F4D"/>
    <w:rsid w:val="00421266"/>
    <w:rsid w:val="00421ED4"/>
    <w:rsid w:val="00421F1A"/>
    <w:rsid w:val="00422716"/>
    <w:rsid w:val="00422D6A"/>
    <w:rsid w:val="00423701"/>
    <w:rsid w:val="00423B5E"/>
    <w:rsid w:val="0042453A"/>
    <w:rsid w:val="00424DE6"/>
    <w:rsid w:val="0043051B"/>
    <w:rsid w:val="004311E4"/>
    <w:rsid w:val="004312B6"/>
    <w:rsid w:val="004317C1"/>
    <w:rsid w:val="0043201F"/>
    <w:rsid w:val="00432090"/>
    <w:rsid w:val="0043265C"/>
    <w:rsid w:val="00432971"/>
    <w:rsid w:val="00435ED0"/>
    <w:rsid w:val="00436B95"/>
    <w:rsid w:val="00440261"/>
    <w:rsid w:val="004403B2"/>
    <w:rsid w:val="00440C9D"/>
    <w:rsid w:val="00442B2B"/>
    <w:rsid w:val="00442FCB"/>
    <w:rsid w:val="00446A4E"/>
    <w:rsid w:val="00446E46"/>
    <w:rsid w:val="00446FBC"/>
    <w:rsid w:val="00447753"/>
    <w:rsid w:val="00447ED8"/>
    <w:rsid w:val="0045158E"/>
    <w:rsid w:val="004515E7"/>
    <w:rsid w:val="00451783"/>
    <w:rsid w:val="0045215C"/>
    <w:rsid w:val="004525CF"/>
    <w:rsid w:val="00452A4D"/>
    <w:rsid w:val="00453032"/>
    <w:rsid w:val="004531EE"/>
    <w:rsid w:val="00454A6D"/>
    <w:rsid w:val="00455BB9"/>
    <w:rsid w:val="00456896"/>
    <w:rsid w:val="0045696F"/>
    <w:rsid w:val="00457574"/>
    <w:rsid w:val="004579EE"/>
    <w:rsid w:val="00457B59"/>
    <w:rsid w:val="00457CD7"/>
    <w:rsid w:val="004603F1"/>
    <w:rsid w:val="004621A1"/>
    <w:rsid w:val="0046238B"/>
    <w:rsid w:val="00464E1B"/>
    <w:rsid w:val="00465CF6"/>
    <w:rsid w:val="004673B9"/>
    <w:rsid w:val="00467B29"/>
    <w:rsid w:val="00470296"/>
    <w:rsid w:val="00470BF9"/>
    <w:rsid w:val="0047244A"/>
    <w:rsid w:val="00472908"/>
    <w:rsid w:val="00472B48"/>
    <w:rsid w:val="004734D1"/>
    <w:rsid w:val="004760B7"/>
    <w:rsid w:val="00476AFE"/>
    <w:rsid w:val="00477E7C"/>
    <w:rsid w:val="00481211"/>
    <w:rsid w:val="00482053"/>
    <w:rsid w:val="00482507"/>
    <w:rsid w:val="004829DC"/>
    <w:rsid w:val="0048320E"/>
    <w:rsid w:val="00483A93"/>
    <w:rsid w:val="00483B75"/>
    <w:rsid w:val="0048553A"/>
    <w:rsid w:val="0048655F"/>
    <w:rsid w:val="004869A9"/>
    <w:rsid w:val="00487424"/>
    <w:rsid w:val="0049038A"/>
    <w:rsid w:val="00491018"/>
    <w:rsid w:val="00493C8F"/>
    <w:rsid w:val="004962DB"/>
    <w:rsid w:val="00496DE3"/>
    <w:rsid w:val="00497845"/>
    <w:rsid w:val="00497871"/>
    <w:rsid w:val="00497CD8"/>
    <w:rsid w:val="004A0539"/>
    <w:rsid w:val="004A1EEB"/>
    <w:rsid w:val="004A208D"/>
    <w:rsid w:val="004A212E"/>
    <w:rsid w:val="004A285D"/>
    <w:rsid w:val="004A34F0"/>
    <w:rsid w:val="004A5CC9"/>
    <w:rsid w:val="004A6A11"/>
    <w:rsid w:val="004A706C"/>
    <w:rsid w:val="004B21DB"/>
    <w:rsid w:val="004B4314"/>
    <w:rsid w:val="004B4A15"/>
    <w:rsid w:val="004B5B14"/>
    <w:rsid w:val="004B64F0"/>
    <w:rsid w:val="004B763E"/>
    <w:rsid w:val="004B76EB"/>
    <w:rsid w:val="004B772B"/>
    <w:rsid w:val="004C24BB"/>
    <w:rsid w:val="004C258D"/>
    <w:rsid w:val="004C2853"/>
    <w:rsid w:val="004C33FF"/>
    <w:rsid w:val="004C36D9"/>
    <w:rsid w:val="004C518B"/>
    <w:rsid w:val="004C5E04"/>
    <w:rsid w:val="004C6686"/>
    <w:rsid w:val="004C6C66"/>
    <w:rsid w:val="004C6DC7"/>
    <w:rsid w:val="004C74B4"/>
    <w:rsid w:val="004C7A8F"/>
    <w:rsid w:val="004D03E2"/>
    <w:rsid w:val="004D0FD0"/>
    <w:rsid w:val="004D1496"/>
    <w:rsid w:val="004D15D1"/>
    <w:rsid w:val="004D214E"/>
    <w:rsid w:val="004D2F17"/>
    <w:rsid w:val="004D375B"/>
    <w:rsid w:val="004D481E"/>
    <w:rsid w:val="004D4836"/>
    <w:rsid w:val="004D49BA"/>
    <w:rsid w:val="004D5697"/>
    <w:rsid w:val="004D5FEB"/>
    <w:rsid w:val="004D7204"/>
    <w:rsid w:val="004D790B"/>
    <w:rsid w:val="004D7C8D"/>
    <w:rsid w:val="004E0507"/>
    <w:rsid w:val="004E06B7"/>
    <w:rsid w:val="004E0A98"/>
    <w:rsid w:val="004E1B58"/>
    <w:rsid w:val="004E1BC2"/>
    <w:rsid w:val="004E2FAF"/>
    <w:rsid w:val="004E397A"/>
    <w:rsid w:val="004E3AAB"/>
    <w:rsid w:val="004E3E30"/>
    <w:rsid w:val="004E5753"/>
    <w:rsid w:val="004E5B0D"/>
    <w:rsid w:val="004E5BE3"/>
    <w:rsid w:val="004F2892"/>
    <w:rsid w:val="004F350B"/>
    <w:rsid w:val="004F46BF"/>
    <w:rsid w:val="004F5577"/>
    <w:rsid w:val="004F6341"/>
    <w:rsid w:val="004F655E"/>
    <w:rsid w:val="004F6F7F"/>
    <w:rsid w:val="0050069C"/>
    <w:rsid w:val="00500FD6"/>
    <w:rsid w:val="00501340"/>
    <w:rsid w:val="0050308D"/>
    <w:rsid w:val="005040FA"/>
    <w:rsid w:val="005046D8"/>
    <w:rsid w:val="0050500C"/>
    <w:rsid w:val="00506A5B"/>
    <w:rsid w:val="00506A95"/>
    <w:rsid w:val="005076A9"/>
    <w:rsid w:val="005107D5"/>
    <w:rsid w:val="005120AC"/>
    <w:rsid w:val="005123BE"/>
    <w:rsid w:val="005131D2"/>
    <w:rsid w:val="0051446F"/>
    <w:rsid w:val="00515976"/>
    <w:rsid w:val="00515997"/>
    <w:rsid w:val="00515BA8"/>
    <w:rsid w:val="005170D4"/>
    <w:rsid w:val="00517F3A"/>
    <w:rsid w:val="005202ED"/>
    <w:rsid w:val="00520945"/>
    <w:rsid w:val="00520FFA"/>
    <w:rsid w:val="005215B3"/>
    <w:rsid w:val="005216DA"/>
    <w:rsid w:val="00523114"/>
    <w:rsid w:val="005234DF"/>
    <w:rsid w:val="0052504F"/>
    <w:rsid w:val="005254B2"/>
    <w:rsid w:val="00525532"/>
    <w:rsid w:val="00527537"/>
    <w:rsid w:val="00531CB7"/>
    <w:rsid w:val="00533BD0"/>
    <w:rsid w:val="00533E93"/>
    <w:rsid w:val="005344C4"/>
    <w:rsid w:val="00535340"/>
    <w:rsid w:val="0053757C"/>
    <w:rsid w:val="0053785B"/>
    <w:rsid w:val="005413C7"/>
    <w:rsid w:val="005422CE"/>
    <w:rsid w:val="005427EB"/>
    <w:rsid w:val="005441E7"/>
    <w:rsid w:val="0054525E"/>
    <w:rsid w:val="0054536F"/>
    <w:rsid w:val="00545545"/>
    <w:rsid w:val="005455EA"/>
    <w:rsid w:val="00545A21"/>
    <w:rsid w:val="005473D0"/>
    <w:rsid w:val="00547FC1"/>
    <w:rsid w:val="00551785"/>
    <w:rsid w:val="005519ED"/>
    <w:rsid w:val="00552ED3"/>
    <w:rsid w:val="00553009"/>
    <w:rsid w:val="005533F0"/>
    <w:rsid w:val="00554A19"/>
    <w:rsid w:val="00555236"/>
    <w:rsid w:val="005566A9"/>
    <w:rsid w:val="005571BF"/>
    <w:rsid w:val="00557973"/>
    <w:rsid w:val="00557C87"/>
    <w:rsid w:val="005605F2"/>
    <w:rsid w:val="005610C1"/>
    <w:rsid w:val="00561566"/>
    <w:rsid w:val="00561826"/>
    <w:rsid w:val="00561B78"/>
    <w:rsid w:val="00561CCB"/>
    <w:rsid w:val="0056266E"/>
    <w:rsid w:val="0056274E"/>
    <w:rsid w:val="00562AB5"/>
    <w:rsid w:val="00563A26"/>
    <w:rsid w:val="00564119"/>
    <w:rsid w:val="0056472E"/>
    <w:rsid w:val="00565A6D"/>
    <w:rsid w:val="00566919"/>
    <w:rsid w:val="005669E9"/>
    <w:rsid w:val="00567256"/>
    <w:rsid w:val="00567AA7"/>
    <w:rsid w:val="00570DB5"/>
    <w:rsid w:val="005711BA"/>
    <w:rsid w:val="005715B3"/>
    <w:rsid w:val="00571750"/>
    <w:rsid w:val="00571C52"/>
    <w:rsid w:val="005725AB"/>
    <w:rsid w:val="005729D8"/>
    <w:rsid w:val="00572C55"/>
    <w:rsid w:val="005734DC"/>
    <w:rsid w:val="00574874"/>
    <w:rsid w:val="00576708"/>
    <w:rsid w:val="00577126"/>
    <w:rsid w:val="00580812"/>
    <w:rsid w:val="0058175C"/>
    <w:rsid w:val="00581E7C"/>
    <w:rsid w:val="00582F26"/>
    <w:rsid w:val="00583076"/>
    <w:rsid w:val="00586105"/>
    <w:rsid w:val="00586A4A"/>
    <w:rsid w:val="00586CFC"/>
    <w:rsid w:val="00587146"/>
    <w:rsid w:val="005879E5"/>
    <w:rsid w:val="00591A16"/>
    <w:rsid w:val="005925FE"/>
    <w:rsid w:val="00592C6B"/>
    <w:rsid w:val="00594C05"/>
    <w:rsid w:val="00596ADD"/>
    <w:rsid w:val="00596EE3"/>
    <w:rsid w:val="00596FE3"/>
    <w:rsid w:val="005A0D93"/>
    <w:rsid w:val="005A1873"/>
    <w:rsid w:val="005A1C7E"/>
    <w:rsid w:val="005A3DA6"/>
    <w:rsid w:val="005A3F6A"/>
    <w:rsid w:val="005A432D"/>
    <w:rsid w:val="005A4695"/>
    <w:rsid w:val="005A55CD"/>
    <w:rsid w:val="005A5724"/>
    <w:rsid w:val="005A6B1A"/>
    <w:rsid w:val="005A6D72"/>
    <w:rsid w:val="005A72F8"/>
    <w:rsid w:val="005A739B"/>
    <w:rsid w:val="005A7ABD"/>
    <w:rsid w:val="005A7E0E"/>
    <w:rsid w:val="005B0505"/>
    <w:rsid w:val="005B1629"/>
    <w:rsid w:val="005B182D"/>
    <w:rsid w:val="005B1888"/>
    <w:rsid w:val="005B3036"/>
    <w:rsid w:val="005B41CA"/>
    <w:rsid w:val="005B48C4"/>
    <w:rsid w:val="005B4C1A"/>
    <w:rsid w:val="005B5E02"/>
    <w:rsid w:val="005B7B40"/>
    <w:rsid w:val="005C0767"/>
    <w:rsid w:val="005C122B"/>
    <w:rsid w:val="005C209D"/>
    <w:rsid w:val="005C2879"/>
    <w:rsid w:val="005C47B1"/>
    <w:rsid w:val="005D3B57"/>
    <w:rsid w:val="005D3BBC"/>
    <w:rsid w:val="005D4585"/>
    <w:rsid w:val="005D4744"/>
    <w:rsid w:val="005D475D"/>
    <w:rsid w:val="005D6C94"/>
    <w:rsid w:val="005D6D53"/>
    <w:rsid w:val="005D78A6"/>
    <w:rsid w:val="005D797E"/>
    <w:rsid w:val="005D7E29"/>
    <w:rsid w:val="005E0154"/>
    <w:rsid w:val="005E0BB9"/>
    <w:rsid w:val="005E1322"/>
    <w:rsid w:val="005E228F"/>
    <w:rsid w:val="005E27F5"/>
    <w:rsid w:val="005E346D"/>
    <w:rsid w:val="005E4640"/>
    <w:rsid w:val="005E4DA9"/>
    <w:rsid w:val="005E4F27"/>
    <w:rsid w:val="005E5781"/>
    <w:rsid w:val="005E6448"/>
    <w:rsid w:val="005E72CD"/>
    <w:rsid w:val="005F0D03"/>
    <w:rsid w:val="005F0FF1"/>
    <w:rsid w:val="005F1A17"/>
    <w:rsid w:val="005F2C29"/>
    <w:rsid w:val="005F39A2"/>
    <w:rsid w:val="005F3D02"/>
    <w:rsid w:val="005F56EE"/>
    <w:rsid w:val="005F5F5F"/>
    <w:rsid w:val="005F7078"/>
    <w:rsid w:val="005F71D8"/>
    <w:rsid w:val="005F7BD7"/>
    <w:rsid w:val="00600109"/>
    <w:rsid w:val="0060048C"/>
    <w:rsid w:val="00600AE1"/>
    <w:rsid w:val="0060145E"/>
    <w:rsid w:val="00601CE6"/>
    <w:rsid w:val="00601F6A"/>
    <w:rsid w:val="00602D12"/>
    <w:rsid w:val="00603B7A"/>
    <w:rsid w:val="00605723"/>
    <w:rsid w:val="00606110"/>
    <w:rsid w:val="00606185"/>
    <w:rsid w:val="0060687C"/>
    <w:rsid w:val="00606E7E"/>
    <w:rsid w:val="00606FCA"/>
    <w:rsid w:val="00607AC8"/>
    <w:rsid w:val="0061234E"/>
    <w:rsid w:val="00612DED"/>
    <w:rsid w:val="00614198"/>
    <w:rsid w:val="006143BA"/>
    <w:rsid w:val="0061498F"/>
    <w:rsid w:val="006154CD"/>
    <w:rsid w:val="0061694E"/>
    <w:rsid w:val="00616A3A"/>
    <w:rsid w:val="00616AC9"/>
    <w:rsid w:val="00616E79"/>
    <w:rsid w:val="00617792"/>
    <w:rsid w:val="006177BD"/>
    <w:rsid w:val="00620B42"/>
    <w:rsid w:val="00620EB6"/>
    <w:rsid w:val="00621B84"/>
    <w:rsid w:val="006224B5"/>
    <w:rsid w:val="006228CF"/>
    <w:rsid w:val="00623273"/>
    <w:rsid w:val="006232C6"/>
    <w:rsid w:val="00623E70"/>
    <w:rsid w:val="0062511B"/>
    <w:rsid w:val="00625B2C"/>
    <w:rsid w:val="006265A1"/>
    <w:rsid w:val="00626A08"/>
    <w:rsid w:val="00627ADD"/>
    <w:rsid w:val="0063365F"/>
    <w:rsid w:val="00633ACB"/>
    <w:rsid w:val="00633E7B"/>
    <w:rsid w:val="006348C6"/>
    <w:rsid w:val="0063653C"/>
    <w:rsid w:val="00636A04"/>
    <w:rsid w:val="00640406"/>
    <w:rsid w:val="006407C1"/>
    <w:rsid w:val="00641544"/>
    <w:rsid w:val="00641847"/>
    <w:rsid w:val="00643ACF"/>
    <w:rsid w:val="00645746"/>
    <w:rsid w:val="00645778"/>
    <w:rsid w:val="00645E84"/>
    <w:rsid w:val="0064671F"/>
    <w:rsid w:val="00647E8A"/>
    <w:rsid w:val="00651CF2"/>
    <w:rsid w:val="00652D9C"/>
    <w:rsid w:val="006538E0"/>
    <w:rsid w:val="006539A3"/>
    <w:rsid w:val="006539A6"/>
    <w:rsid w:val="00653D82"/>
    <w:rsid w:val="00654062"/>
    <w:rsid w:val="00655F4D"/>
    <w:rsid w:val="006560F0"/>
    <w:rsid w:val="00656BE4"/>
    <w:rsid w:val="00656D2D"/>
    <w:rsid w:val="00656D5F"/>
    <w:rsid w:val="00657F4E"/>
    <w:rsid w:val="006601D5"/>
    <w:rsid w:val="0066032C"/>
    <w:rsid w:val="006623CD"/>
    <w:rsid w:val="006648C6"/>
    <w:rsid w:val="006652C9"/>
    <w:rsid w:val="00666549"/>
    <w:rsid w:val="0066715A"/>
    <w:rsid w:val="00667194"/>
    <w:rsid w:val="00667614"/>
    <w:rsid w:val="0067045D"/>
    <w:rsid w:val="00671BAA"/>
    <w:rsid w:val="00672929"/>
    <w:rsid w:val="00674826"/>
    <w:rsid w:val="00677BE7"/>
    <w:rsid w:val="00680F96"/>
    <w:rsid w:val="006820FE"/>
    <w:rsid w:val="00686DA0"/>
    <w:rsid w:val="006878EC"/>
    <w:rsid w:val="006913FE"/>
    <w:rsid w:val="00692D95"/>
    <w:rsid w:val="00692E37"/>
    <w:rsid w:val="00692F3B"/>
    <w:rsid w:val="00692F3E"/>
    <w:rsid w:val="00693103"/>
    <w:rsid w:val="006954BF"/>
    <w:rsid w:val="0069554E"/>
    <w:rsid w:val="00695EFC"/>
    <w:rsid w:val="00696083"/>
    <w:rsid w:val="00697B68"/>
    <w:rsid w:val="006A067E"/>
    <w:rsid w:val="006A06A5"/>
    <w:rsid w:val="006A06D2"/>
    <w:rsid w:val="006A0B27"/>
    <w:rsid w:val="006A1BC0"/>
    <w:rsid w:val="006A254F"/>
    <w:rsid w:val="006A4911"/>
    <w:rsid w:val="006A58A3"/>
    <w:rsid w:val="006A70D0"/>
    <w:rsid w:val="006A78C6"/>
    <w:rsid w:val="006B07A6"/>
    <w:rsid w:val="006B180D"/>
    <w:rsid w:val="006B19AF"/>
    <w:rsid w:val="006B28AE"/>
    <w:rsid w:val="006B34FF"/>
    <w:rsid w:val="006B446E"/>
    <w:rsid w:val="006B6C01"/>
    <w:rsid w:val="006B77E0"/>
    <w:rsid w:val="006C0581"/>
    <w:rsid w:val="006C095D"/>
    <w:rsid w:val="006C0C9D"/>
    <w:rsid w:val="006C116E"/>
    <w:rsid w:val="006C13E1"/>
    <w:rsid w:val="006C1EFE"/>
    <w:rsid w:val="006C2A3D"/>
    <w:rsid w:val="006C327B"/>
    <w:rsid w:val="006C3449"/>
    <w:rsid w:val="006C3B85"/>
    <w:rsid w:val="006C3E4E"/>
    <w:rsid w:val="006C4600"/>
    <w:rsid w:val="006C46E1"/>
    <w:rsid w:val="006C5B74"/>
    <w:rsid w:val="006C5E08"/>
    <w:rsid w:val="006C68E2"/>
    <w:rsid w:val="006C7732"/>
    <w:rsid w:val="006D0035"/>
    <w:rsid w:val="006D0FA6"/>
    <w:rsid w:val="006D2867"/>
    <w:rsid w:val="006D2915"/>
    <w:rsid w:val="006D4330"/>
    <w:rsid w:val="006D4ADA"/>
    <w:rsid w:val="006D4C4C"/>
    <w:rsid w:val="006D4E91"/>
    <w:rsid w:val="006D52D0"/>
    <w:rsid w:val="006D5E19"/>
    <w:rsid w:val="006D6155"/>
    <w:rsid w:val="006D64C0"/>
    <w:rsid w:val="006D67AB"/>
    <w:rsid w:val="006D6D9A"/>
    <w:rsid w:val="006D7226"/>
    <w:rsid w:val="006E06FD"/>
    <w:rsid w:val="006E0CA3"/>
    <w:rsid w:val="006E10CD"/>
    <w:rsid w:val="006E1CA9"/>
    <w:rsid w:val="006E2AA0"/>
    <w:rsid w:val="006E2C39"/>
    <w:rsid w:val="006E3A77"/>
    <w:rsid w:val="006E3DE8"/>
    <w:rsid w:val="006E3FA5"/>
    <w:rsid w:val="006E4C04"/>
    <w:rsid w:val="006E6B1E"/>
    <w:rsid w:val="006E6F6C"/>
    <w:rsid w:val="006F0CEB"/>
    <w:rsid w:val="006F0E77"/>
    <w:rsid w:val="006F1A9E"/>
    <w:rsid w:val="006F29B1"/>
    <w:rsid w:val="006F2C94"/>
    <w:rsid w:val="006F336D"/>
    <w:rsid w:val="006F51A6"/>
    <w:rsid w:val="006F58D5"/>
    <w:rsid w:val="006F610A"/>
    <w:rsid w:val="006F61A6"/>
    <w:rsid w:val="006F65E3"/>
    <w:rsid w:val="006F66C3"/>
    <w:rsid w:val="00700115"/>
    <w:rsid w:val="00701788"/>
    <w:rsid w:val="00702183"/>
    <w:rsid w:val="007028DB"/>
    <w:rsid w:val="0070339D"/>
    <w:rsid w:val="00704288"/>
    <w:rsid w:val="007049C6"/>
    <w:rsid w:val="00706053"/>
    <w:rsid w:val="007117A9"/>
    <w:rsid w:val="00712805"/>
    <w:rsid w:val="0071338B"/>
    <w:rsid w:val="00713AB7"/>
    <w:rsid w:val="00715351"/>
    <w:rsid w:val="00715402"/>
    <w:rsid w:val="00715458"/>
    <w:rsid w:val="007210B4"/>
    <w:rsid w:val="00721160"/>
    <w:rsid w:val="0072121F"/>
    <w:rsid w:val="00721581"/>
    <w:rsid w:val="00721C71"/>
    <w:rsid w:val="0072200A"/>
    <w:rsid w:val="007225BA"/>
    <w:rsid w:val="00722FA8"/>
    <w:rsid w:val="00724274"/>
    <w:rsid w:val="00724422"/>
    <w:rsid w:val="00725541"/>
    <w:rsid w:val="00726015"/>
    <w:rsid w:val="00726B35"/>
    <w:rsid w:val="00730713"/>
    <w:rsid w:val="007317E0"/>
    <w:rsid w:val="007323B4"/>
    <w:rsid w:val="007333A3"/>
    <w:rsid w:val="0073341B"/>
    <w:rsid w:val="00733508"/>
    <w:rsid w:val="00733B02"/>
    <w:rsid w:val="00733C30"/>
    <w:rsid w:val="00733DC5"/>
    <w:rsid w:val="00734DF3"/>
    <w:rsid w:val="007356C6"/>
    <w:rsid w:val="00736EF2"/>
    <w:rsid w:val="0073757B"/>
    <w:rsid w:val="00741C87"/>
    <w:rsid w:val="0074592D"/>
    <w:rsid w:val="00745E7D"/>
    <w:rsid w:val="007472E5"/>
    <w:rsid w:val="00747B46"/>
    <w:rsid w:val="00747FBA"/>
    <w:rsid w:val="0075073D"/>
    <w:rsid w:val="00750B0A"/>
    <w:rsid w:val="0075130C"/>
    <w:rsid w:val="00753192"/>
    <w:rsid w:val="00753279"/>
    <w:rsid w:val="00754FCA"/>
    <w:rsid w:val="00755528"/>
    <w:rsid w:val="007558F3"/>
    <w:rsid w:val="00755B79"/>
    <w:rsid w:val="00757377"/>
    <w:rsid w:val="00757FA7"/>
    <w:rsid w:val="007603C9"/>
    <w:rsid w:val="00760A71"/>
    <w:rsid w:val="00760A97"/>
    <w:rsid w:val="00762E08"/>
    <w:rsid w:val="007631C6"/>
    <w:rsid w:val="00763AB8"/>
    <w:rsid w:val="007642AE"/>
    <w:rsid w:val="00764E17"/>
    <w:rsid w:val="00765447"/>
    <w:rsid w:val="0076575C"/>
    <w:rsid w:val="00765A7A"/>
    <w:rsid w:val="0076602F"/>
    <w:rsid w:val="00766E17"/>
    <w:rsid w:val="00767433"/>
    <w:rsid w:val="0077014B"/>
    <w:rsid w:val="00770C22"/>
    <w:rsid w:val="00771250"/>
    <w:rsid w:val="00771A31"/>
    <w:rsid w:val="00772A51"/>
    <w:rsid w:val="00772CC5"/>
    <w:rsid w:val="00774819"/>
    <w:rsid w:val="00775687"/>
    <w:rsid w:val="007759B7"/>
    <w:rsid w:val="00775C92"/>
    <w:rsid w:val="00775D82"/>
    <w:rsid w:val="00776BA9"/>
    <w:rsid w:val="007777AB"/>
    <w:rsid w:val="00777E8D"/>
    <w:rsid w:val="00780C3C"/>
    <w:rsid w:val="00781AD5"/>
    <w:rsid w:val="00782A2F"/>
    <w:rsid w:val="00783A6F"/>
    <w:rsid w:val="00784ABB"/>
    <w:rsid w:val="00784AD1"/>
    <w:rsid w:val="00785C5C"/>
    <w:rsid w:val="00785CA8"/>
    <w:rsid w:val="00786688"/>
    <w:rsid w:val="00787B93"/>
    <w:rsid w:val="007914B1"/>
    <w:rsid w:val="00791BCD"/>
    <w:rsid w:val="00792FD8"/>
    <w:rsid w:val="007936D5"/>
    <w:rsid w:val="0079377C"/>
    <w:rsid w:val="00794EBB"/>
    <w:rsid w:val="00795B1B"/>
    <w:rsid w:val="00796315"/>
    <w:rsid w:val="00796D05"/>
    <w:rsid w:val="007A1665"/>
    <w:rsid w:val="007A1ACD"/>
    <w:rsid w:val="007A22E9"/>
    <w:rsid w:val="007A2D7E"/>
    <w:rsid w:val="007A37A9"/>
    <w:rsid w:val="007A3CB4"/>
    <w:rsid w:val="007A6847"/>
    <w:rsid w:val="007A77AC"/>
    <w:rsid w:val="007B0C35"/>
    <w:rsid w:val="007B0E01"/>
    <w:rsid w:val="007B134B"/>
    <w:rsid w:val="007B138E"/>
    <w:rsid w:val="007B139C"/>
    <w:rsid w:val="007B26C1"/>
    <w:rsid w:val="007B2E01"/>
    <w:rsid w:val="007B2F95"/>
    <w:rsid w:val="007B3481"/>
    <w:rsid w:val="007B4008"/>
    <w:rsid w:val="007B51D5"/>
    <w:rsid w:val="007B777B"/>
    <w:rsid w:val="007C14D0"/>
    <w:rsid w:val="007C1F83"/>
    <w:rsid w:val="007C3CF5"/>
    <w:rsid w:val="007C54D8"/>
    <w:rsid w:val="007C67E8"/>
    <w:rsid w:val="007D11C2"/>
    <w:rsid w:val="007D175B"/>
    <w:rsid w:val="007D1EBC"/>
    <w:rsid w:val="007D2239"/>
    <w:rsid w:val="007D4AE7"/>
    <w:rsid w:val="007D586F"/>
    <w:rsid w:val="007D6478"/>
    <w:rsid w:val="007D6A90"/>
    <w:rsid w:val="007D7003"/>
    <w:rsid w:val="007D7EB7"/>
    <w:rsid w:val="007E0324"/>
    <w:rsid w:val="007E113D"/>
    <w:rsid w:val="007E11AB"/>
    <w:rsid w:val="007E1DE6"/>
    <w:rsid w:val="007E1DFC"/>
    <w:rsid w:val="007E2F6B"/>
    <w:rsid w:val="007E35C1"/>
    <w:rsid w:val="007E395D"/>
    <w:rsid w:val="007E4157"/>
    <w:rsid w:val="007E5E2B"/>
    <w:rsid w:val="007E7501"/>
    <w:rsid w:val="007E77C8"/>
    <w:rsid w:val="007E78B1"/>
    <w:rsid w:val="007F1221"/>
    <w:rsid w:val="007F1A01"/>
    <w:rsid w:val="007F1E4A"/>
    <w:rsid w:val="007F28E5"/>
    <w:rsid w:val="007F2FD5"/>
    <w:rsid w:val="007F36D0"/>
    <w:rsid w:val="007F36E5"/>
    <w:rsid w:val="007F396C"/>
    <w:rsid w:val="007F3E44"/>
    <w:rsid w:val="007F5D50"/>
    <w:rsid w:val="007F62AC"/>
    <w:rsid w:val="007F767B"/>
    <w:rsid w:val="007F7C07"/>
    <w:rsid w:val="0080106E"/>
    <w:rsid w:val="00801C7C"/>
    <w:rsid w:val="008020C4"/>
    <w:rsid w:val="00804597"/>
    <w:rsid w:val="00804E41"/>
    <w:rsid w:val="0080588E"/>
    <w:rsid w:val="008069FC"/>
    <w:rsid w:val="0080776A"/>
    <w:rsid w:val="00813D84"/>
    <w:rsid w:val="00813EAC"/>
    <w:rsid w:val="00815077"/>
    <w:rsid w:val="00816A9F"/>
    <w:rsid w:val="00816EDF"/>
    <w:rsid w:val="008175A2"/>
    <w:rsid w:val="00820494"/>
    <w:rsid w:val="00821AFC"/>
    <w:rsid w:val="008221A5"/>
    <w:rsid w:val="0082276A"/>
    <w:rsid w:val="00824556"/>
    <w:rsid w:val="00825419"/>
    <w:rsid w:val="00826690"/>
    <w:rsid w:val="008276C5"/>
    <w:rsid w:val="00830556"/>
    <w:rsid w:val="00830B1F"/>
    <w:rsid w:val="008312A9"/>
    <w:rsid w:val="00832410"/>
    <w:rsid w:val="00832DC5"/>
    <w:rsid w:val="008355EE"/>
    <w:rsid w:val="008364D7"/>
    <w:rsid w:val="00836E3B"/>
    <w:rsid w:val="0084061D"/>
    <w:rsid w:val="00840CEF"/>
    <w:rsid w:val="0084239A"/>
    <w:rsid w:val="00842A8B"/>
    <w:rsid w:val="008436B8"/>
    <w:rsid w:val="00844DE2"/>
    <w:rsid w:val="0084720C"/>
    <w:rsid w:val="00847ED1"/>
    <w:rsid w:val="00847F88"/>
    <w:rsid w:val="008503FA"/>
    <w:rsid w:val="00850A0C"/>
    <w:rsid w:val="0085149D"/>
    <w:rsid w:val="008517E2"/>
    <w:rsid w:val="00852397"/>
    <w:rsid w:val="008526B8"/>
    <w:rsid w:val="00852B28"/>
    <w:rsid w:val="008536D4"/>
    <w:rsid w:val="00854430"/>
    <w:rsid w:val="008555F2"/>
    <w:rsid w:val="0085566E"/>
    <w:rsid w:val="00855C93"/>
    <w:rsid w:val="00856580"/>
    <w:rsid w:val="008569CF"/>
    <w:rsid w:val="00861148"/>
    <w:rsid w:val="008618FC"/>
    <w:rsid w:val="00862C83"/>
    <w:rsid w:val="00863226"/>
    <w:rsid w:val="00864613"/>
    <w:rsid w:val="00864637"/>
    <w:rsid w:val="00864D43"/>
    <w:rsid w:val="008650F6"/>
    <w:rsid w:val="00867310"/>
    <w:rsid w:val="008709DB"/>
    <w:rsid w:val="00871412"/>
    <w:rsid w:val="00872581"/>
    <w:rsid w:val="008739EE"/>
    <w:rsid w:val="0087474E"/>
    <w:rsid w:val="00874831"/>
    <w:rsid w:val="008752DC"/>
    <w:rsid w:val="008762FA"/>
    <w:rsid w:val="0087696E"/>
    <w:rsid w:val="00876D1C"/>
    <w:rsid w:val="00876DEF"/>
    <w:rsid w:val="00877EDC"/>
    <w:rsid w:val="0088048C"/>
    <w:rsid w:val="008805FC"/>
    <w:rsid w:val="0088080F"/>
    <w:rsid w:val="00880B44"/>
    <w:rsid w:val="00881954"/>
    <w:rsid w:val="0088233B"/>
    <w:rsid w:val="008825ED"/>
    <w:rsid w:val="00884025"/>
    <w:rsid w:val="00885515"/>
    <w:rsid w:val="0088551F"/>
    <w:rsid w:val="00885FF1"/>
    <w:rsid w:val="00886B53"/>
    <w:rsid w:val="00886B9A"/>
    <w:rsid w:val="008875BC"/>
    <w:rsid w:val="008927EF"/>
    <w:rsid w:val="0089292A"/>
    <w:rsid w:val="00893F42"/>
    <w:rsid w:val="0089401B"/>
    <w:rsid w:val="008947CD"/>
    <w:rsid w:val="008951F0"/>
    <w:rsid w:val="00895361"/>
    <w:rsid w:val="00895513"/>
    <w:rsid w:val="0089563E"/>
    <w:rsid w:val="0089637F"/>
    <w:rsid w:val="00896743"/>
    <w:rsid w:val="00896768"/>
    <w:rsid w:val="008971D5"/>
    <w:rsid w:val="00897472"/>
    <w:rsid w:val="008A00DA"/>
    <w:rsid w:val="008A06A0"/>
    <w:rsid w:val="008A1069"/>
    <w:rsid w:val="008A198D"/>
    <w:rsid w:val="008A2833"/>
    <w:rsid w:val="008A289D"/>
    <w:rsid w:val="008A2B92"/>
    <w:rsid w:val="008A3AFA"/>
    <w:rsid w:val="008A4065"/>
    <w:rsid w:val="008A48C3"/>
    <w:rsid w:val="008A4AC8"/>
    <w:rsid w:val="008A4B94"/>
    <w:rsid w:val="008A5497"/>
    <w:rsid w:val="008A5557"/>
    <w:rsid w:val="008A58A8"/>
    <w:rsid w:val="008A60EF"/>
    <w:rsid w:val="008A625F"/>
    <w:rsid w:val="008A746C"/>
    <w:rsid w:val="008B0F9B"/>
    <w:rsid w:val="008B1514"/>
    <w:rsid w:val="008B192F"/>
    <w:rsid w:val="008B1DA6"/>
    <w:rsid w:val="008B4E2D"/>
    <w:rsid w:val="008B51EE"/>
    <w:rsid w:val="008B58BC"/>
    <w:rsid w:val="008B6A4C"/>
    <w:rsid w:val="008B6D5D"/>
    <w:rsid w:val="008B6DC1"/>
    <w:rsid w:val="008B73C5"/>
    <w:rsid w:val="008B77D0"/>
    <w:rsid w:val="008C036F"/>
    <w:rsid w:val="008C1061"/>
    <w:rsid w:val="008C2F50"/>
    <w:rsid w:val="008C31BE"/>
    <w:rsid w:val="008C4314"/>
    <w:rsid w:val="008C4BA9"/>
    <w:rsid w:val="008C4BE3"/>
    <w:rsid w:val="008C55FD"/>
    <w:rsid w:val="008D0297"/>
    <w:rsid w:val="008D0A78"/>
    <w:rsid w:val="008D1783"/>
    <w:rsid w:val="008D1A93"/>
    <w:rsid w:val="008D1B54"/>
    <w:rsid w:val="008D275E"/>
    <w:rsid w:val="008D39BC"/>
    <w:rsid w:val="008D4428"/>
    <w:rsid w:val="008D5C62"/>
    <w:rsid w:val="008D73A4"/>
    <w:rsid w:val="008E0595"/>
    <w:rsid w:val="008E10B2"/>
    <w:rsid w:val="008E3D36"/>
    <w:rsid w:val="008E4A5E"/>
    <w:rsid w:val="008E504E"/>
    <w:rsid w:val="008E5453"/>
    <w:rsid w:val="008E7640"/>
    <w:rsid w:val="008F0E83"/>
    <w:rsid w:val="008F15E1"/>
    <w:rsid w:val="008F1673"/>
    <w:rsid w:val="008F46F8"/>
    <w:rsid w:val="008F587A"/>
    <w:rsid w:val="008F6747"/>
    <w:rsid w:val="008F6B11"/>
    <w:rsid w:val="008F6D06"/>
    <w:rsid w:val="008F7351"/>
    <w:rsid w:val="008F7D49"/>
    <w:rsid w:val="008F7D58"/>
    <w:rsid w:val="00900A24"/>
    <w:rsid w:val="00900EB5"/>
    <w:rsid w:val="009014CB"/>
    <w:rsid w:val="00901E66"/>
    <w:rsid w:val="00902328"/>
    <w:rsid w:val="009027F1"/>
    <w:rsid w:val="00902AB1"/>
    <w:rsid w:val="00902B0B"/>
    <w:rsid w:val="00902F43"/>
    <w:rsid w:val="009047CD"/>
    <w:rsid w:val="009050E9"/>
    <w:rsid w:val="00905446"/>
    <w:rsid w:val="00906914"/>
    <w:rsid w:val="00907578"/>
    <w:rsid w:val="00910834"/>
    <w:rsid w:val="00910938"/>
    <w:rsid w:val="00911134"/>
    <w:rsid w:val="0091160E"/>
    <w:rsid w:val="00911E55"/>
    <w:rsid w:val="00912F26"/>
    <w:rsid w:val="00914D35"/>
    <w:rsid w:val="00915385"/>
    <w:rsid w:val="00915D98"/>
    <w:rsid w:val="00915EA7"/>
    <w:rsid w:val="00916987"/>
    <w:rsid w:val="00916DAA"/>
    <w:rsid w:val="00920505"/>
    <w:rsid w:val="00920D56"/>
    <w:rsid w:val="00921BF2"/>
    <w:rsid w:val="00921D28"/>
    <w:rsid w:val="00921F09"/>
    <w:rsid w:val="009221A2"/>
    <w:rsid w:val="00922F36"/>
    <w:rsid w:val="00923BEE"/>
    <w:rsid w:val="009243AF"/>
    <w:rsid w:val="00925F2F"/>
    <w:rsid w:val="00926175"/>
    <w:rsid w:val="00926F87"/>
    <w:rsid w:val="00927E42"/>
    <w:rsid w:val="009306AE"/>
    <w:rsid w:val="00930BB0"/>
    <w:rsid w:val="00931D50"/>
    <w:rsid w:val="00932651"/>
    <w:rsid w:val="00932AFD"/>
    <w:rsid w:val="009333FB"/>
    <w:rsid w:val="00933A7D"/>
    <w:rsid w:val="009353EB"/>
    <w:rsid w:val="00935B0F"/>
    <w:rsid w:val="00935B44"/>
    <w:rsid w:val="00937329"/>
    <w:rsid w:val="00937909"/>
    <w:rsid w:val="00937AD2"/>
    <w:rsid w:val="00937D07"/>
    <w:rsid w:val="00940453"/>
    <w:rsid w:val="0094060B"/>
    <w:rsid w:val="00943DBB"/>
    <w:rsid w:val="00943FDB"/>
    <w:rsid w:val="009440A9"/>
    <w:rsid w:val="0094519D"/>
    <w:rsid w:val="009455CE"/>
    <w:rsid w:val="00945CFB"/>
    <w:rsid w:val="00945D54"/>
    <w:rsid w:val="009465B4"/>
    <w:rsid w:val="00946B7F"/>
    <w:rsid w:val="0094746C"/>
    <w:rsid w:val="00952591"/>
    <w:rsid w:val="00952DCC"/>
    <w:rsid w:val="0095337B"/>
    <w:rsid w:val="009534C1"/>
    <w:rsid w:val="00953F56"/>
    <w:rsid w:val="009543F6"/>
    <w:rsid w:val="0095666A"/>
    <w:rsid w:val="00957F9E"/>
    <w:rsid w:val="00960129"/>
    <w:rsid w:val="00960B7A"/>
    <w:rsid w:val="00960C13"/>
    <w:rsid w:val="00960D65"/>
    <w:rsid w:val="009617CF"/>
    <w:rsid w:val="00961878"/>
    <w:rsid w:val="00961E58"/>
    <w:rsid w:val="00961E68"/>
    <w:rsid w:val="00962405"/>
    <w:rsid w:val="00962B9C"/>
    <w:rsid w:val="009637DC"/>
    <w:rsid w:val="00964710"/>
    <w:rsid w:val="009655AE"/>
    <w:rsid w:val="009655D8"/>
    <w:rsid w:val="00965CB2"/>
    <w:rsid w:val="00965DD1"/>
    <w:rsid w:val="009661FA"/>
    <w:rsid w:val="009666BE"/>
    <w:rsid w:val="0096703A"/>
    <w:rsid w:val="0096722C"/>
    <w:rsid w:val="009701AC"/>
    <w:rsid w:val="0097064C"/>
    <w:rsid w:val="00971291"/>
    <w:rsid w:val="009721C1"/>
    <w:rsid w:val="0097267D"/>
    <w:rsid w:val="0097361A"/>
    <w:rsid w:val="00973D01"/>
    <w:rsid w:val="00974670"/>
    <w:rsid w:val="009746D6"/>
    <w:rsid w:val="00974769"/>
    <w:rsid w:val="00974F2E"/>
    <w:rsid w:val="00975B6B"/>
    <w:rsid w:val="0097670F"/>
    <w:rsid w:val="00976DC9"/>
    <w:rsid w:val="009770EE"/>
    <w:rsid w:val="00977F12"/>
    <w:rsid w:val="00981E22"/>
    <w:rsid w:val="009822C0"/>
    <w:rsid w:val="009823CC"/>
    <w:rsid w:val="0098267C"/>
    <w:rsid w:val="00983C28"/>
    <w:rsid w:val="00986247"/>
    <w:rsid w:val="0098662F"/>
    <w:rsid w:val="00986A24"/>
    <w:rsid w:val="0098714B"/>
    <w:rsid w:val="00987F4A"/>
    <w:rsid w:val="00990CF7"/>
    <w:rsid w:val="0099210B"/>
    <w:rsid w:val="009923CE"/>
    <w:rsid w:val="0099258B"/>
    <w:rsid w:val="00992AD7"/>
    <w:rsid w:val="00993C41"/>
    <w:rsid w:val="00993FA9"/>
    <w:rsid w:val="0099402A"/>
    <w:rsid w:val="00994AEE"/>
    <w:rsid w:val="00995340"/>
    <w:rsid w:val="00996600"/>
    <w:rsid w:val="009971B6"/>
    <w:rsid w:val="00997581"/>
    <w:rsid w:val="009A175C"/>
    <w:rsid w:val="009A3512"/>
    <w:rsid w:val="009A3C50"/>
    <w:rsid w:val="009A5AD5"/>
    <w:rsid w:val="009A5C9E"/>
    <w:rsid w:val="009A5E93"/>
    <w:rsid w:val="009A6F37"/>
    <w:rsid w:val="009A70C6"/>
    <w:rsid w:val="009A7692"/>
    <w:rsid w:val="009B0218"/>
    <w:rsid w:val="009B0BC7"/>
    <w:rsid w:val="009B10E1"/>
    <w:rsid w:val="009B1BDF"/>
    <w:rsid w:val="009B2D9E"/>
    <w:rsid w:val="009B335B"/>
    <w:rsid w:val="009B3AAF"/>
    <w:rsid w:val="009B3B28"/>
    <w:rsid w:val="009B3C4D"/>
    <w:rsid w:val="009B3DFC"/>
    <w:rsid w:val="009B4015"/>
    <w:rsid w:val="009B4339"/>
    <w:rsid w:val="009B4680"/>
    <w:rsid w:val="009B535B"/>
    <w:rsid w:val="009B5BF4"/>
    <w:rsid w:val="009B5C05"/>
    <w:rsid w:val="009B6060"/>
    <w:rsid w:val="009B6777"/>
    <w:rsid w:val="009B77F6"/>
    <w:rsid w:val="009C0508"/>
    <w:rsid w:val="009C1F23"/>
    <w:rsid w:val="009C1F9B"/>
    <w:rsid w:val="009C215E"/>
    <w:rsid w:val="009C2413"/>
    <w:rsid w:val="009C279F"/>
    <w:rsid w:val="009C2B34"/>
    <w:rsid w:val="009C2D7D"/>
    <w:rsid w:val="009C3892"/>
    <w:rsid w:val="009C45F6"/>
    <w:rsid w:val="009C46CF"/>
    <w:rsid w:val="009C4A2C"/>
    <w:rsid w:val="009C5E1D"/>
    <w:rsid w:val="009C7F06"/>
    <w:rsid w:val="009D005D"/>
    <w:rsid w:val="009D0443"/>
    <w:rsid w:val="009D046D"/>
    <w:rsid w:val="009D05C2"/>
    <w:rsid w:val="009D0CA2"/>
    <w:rsid w:val="009D144B"/>
    <w:rsid w:val="009D1F51"/>
    <w:rsid w:val="009D205F"/>
    <w:rsid w:val="009D311E"/>
    <w:rsid w:val="009D36FA"/>
    <w:rsid w:val="009D3894"/>
    <w:rsid w:val="009D401C"/>
    <w:rsid w:val="009D5FEA"/>
    <w:rsid w:val="009D610A"/>
    <w:rsid w:val="009D6A7A"/>
    <w:rsid w:val="009D6D68"/>
    <w:rsid w:val="009D6FBD"/>
    <w:rsid w:val="009D79C5"/>
    <w:rsid w:val="009E27E6"/>
    <w:rsid w:val="009E2EB1"/>
    <w:rsid w:val="009E3E7F"/>
    <w:rsid w:val="009E446C"/>
    <w:rsid w:val="009E52FE"/>
    <w:rsid w:val="009E5782"/>
    <w:rsid w:val="009E7565"/>
    <w:rsid w:val="009E76BB"/>
    <w:rsid w:val="009E7A13"/>
    <w:rsid w:val="009F0248"/>
    <w:rsid w:val="009F0F1A"/>
    <w:rsid w:val="009F16E7"/>
    <w:rsid w:val="009F1A62"/>
    <w:rsid w:val="009F1F58"/>
    <w:rsid w:val="009F3B2E"/>
    <w:rsid w:val="009F46CB"/>
    <w:rsid w:val="009F4C3B"/>
    <w:rsid w:val="009F554A"/>
    <w:rsid w:val="009F685F"/>
    <w:rsid w:val="009F7B32"/>
    <w:rsid w:val="009F7EBC"/>
    <w:rsid w:val="00A00608"/>
    <w:rsid w:val="00A00E79"/>
    <w:rsid w:val="00A016FD"/>
    <w:rsid w:val="00A0279C"/>
    <w:rsid w:val="00A02C41"/>
    <w:rsid w:val="00A03652"/>
    <w:rsid w:val="00A0432B"/>
    <w:rsid w:val="00A0517E"/>
    <w:rsid w:val="00A05497"/>
    <w:rsid w:val="00A05AF6"/>
    <w:rsid w:val="00A061AE"/>
    <w:rsid w:val="00A0673A"/>
    <w:rsid w:val="00A06B1B"/>
    <w:rsid w:val="00A0741B"/>
    <w:rsid w:val="00A10534"/>
    <w:rsid w:val="00A1167A"/>
    <w:rsid w:val="00A117B8"/>
    <w:rsid w:val="00A11B96"/>
    <w:rsid w:val="00A11C39"/>
    <w:rsid w:val="00A121E2"/>
    <w:rsid w:val="00A129B3"/>
    <w:rsid w:val="00A14494"/>
    <w:rsid w:val="00A14647"/>
    <w:rsid w:val="00A1464F"/>
    <w:rsid w:val="00A14AC7"/>
    <w:rsid w:val="00A1601F"/>
    <w:rsid w:val="00A1618C"/>
    <w:rsid w:val="00A1672D"/>
    <w:rsid w:val="00A16AF4"/>
    <w:rsid w:val="00A171C6"/>
    <w:rsid w:val="00A21837"/>
    <w:rsid w:val="00A21C02"/>
    <w:rsid w:val="00A22143"/>
    <w:rsid w:val="00A2228A"/>
    <w:rsid w:val="00A223E1"/>
    <w:rsid w:val="00A229AD"/>
    <w:rsid w:val="00A23533"/>
    <w:rsid w:val="00A2364D"/>
    <w:rsid w:val="00A237F3"/>
    <w:rsid w:val="00A239A5"/>
    <w:rsid w:val="00A23CED"/>
    <w:rsid w:val="00A23DE0"/>
    <w:rsid w:val="00A24201"/>
    <w:rsid w:val="00A25111"/>
    <w:rsid w:val="00A251C5"/>
    <w:rsid w:val="00A25A5F"/>
    <w:rsid w:val="00A25ECC"/>
    <w:rsid w:val="00A27FE0"/>
    <w:rsid w:val="00A30176"/>
    <w:rsid w:val="00A314C4"/>
    <w:rsid w:val="00A31735"/>
    <w:rsid w:val="00A31A6D"/>
    <w:rsid w:val="00A34697"/>
    <w:rsid w:val="00A34B9C"/>
    <w:rsid w:val="00A34D2D"/>
    <w:rsid w:val="00A36FB4"/>
    <w:rsid w:val="00A434C8"/>
    <w:rsid w:val="00A439F0"/>
    <w:rsid w:val="00A43A6E"/>
    <w:rsid w:val="00A458B7"/>
    <w:rsid w:val="00A46056"/>
    <w:rsid w:val="00A47191"/>
    <w:rsid w:val="00A474AB"/>
    <w:rsid w:val="00A50FDB"/>
    <w:rsid w:val="00A524A7"/>
    <w:rsid w:val="00A541BD"/>
    <w:rsid w:val="00A54394"/>
    <w:rsid w:val="00A543E3"/>
    <w:rsid w:val="00A548D5"/>
    <w:rsid w:val="00A54F75"/>
    <w:rsid w:val="00A5544F"/>
    <w:rsid w:val="00A557CE"/>
    <w:rsid w:val="00A55F8D"/>
    <w:rsid w:val="00A563E3"/>
    <w:rsid w:val="00A56CD7"/>
    <w:rsid w:val="00A57A2B"/>
    <w:rsid w:val="00A57A2E"/>
    <w:rsid w:val="00A608A1"/>
    <w:rsid w:val="00A60DC1"/>
    <w:rsid w:val="00A614A7"/>
    <w:rsid w:val="00A62175"/>
    <w:rsid w:val="00A628DA"/>
    <w:rsid w:val="00A635B0"/>
    <w:rsid w:val="00A639B9"/>
    <w:rsid w:val="00A63BF7"/>
    <w:rsid w:val="00A644E8"/>
    <w:rsid w:val="00A64B77"/>
    <w:rsid w:val="00A656B1"/>
    <w:rsid w:val="00A6625B"/>
    <w:rsid w:val="00A662E9"/>
    <w:rsid w:val="00A67229"/>
    <w:rsid w:val="00A67B23"/>
    <w:rsid w:val="00A72623"/>
    <w:rsid w:val="00A72743"/>
    <w:rsid w:val="00A72C46"/>
    <w:rsid w:val="00A73AB1"/>
    <w:rsid w:val="00A73B3B"/>
    <w:rsid w:val="00A747AE"/>
    <w:rsid w:val="00A74D07"/>
    <w:rsid w:val="00A7524D"/>
    <w:rsid w:val="00A75407"/>
    <w:rsid w:val="00A75448"/>
    <w:rsid w:val="00A768CB"/>
    <w:rsid w:val="00A77631"/>
    <w:rsid w:val="00A77766"/>
    <w:rsid w:val="00A77939"/>
    <w:rsid w:val="00A77EF9"/>
    <w:rsid w:val="00A80037"/>
    <w:rsid w:val="00A802B4"/>
    <w:rsid w:val="00A80C78"/>
    <w:rsid w:val="00A812E9"/>
    <w:rsid w:val="00A81D84"/>
    <w:rsid w:val="00A8265C"/>
    <w:rsid w:val="00A84097"/>
    <w:rsid w:val="00A8450B"/>
    <w:rsid w:val="00A85790"/>
    <w:rsid w:val="00A868F0"/>
    <w:rsid w:val="00A90D9E"/>
    <w:rsid w:val="00A90F0F"/>
    <w:rsid w:val="00A9114C"/>
    <w:rsid w:val="00A9118F"/>
    <w:rsid w:val="00A92115"/>
    <w:rsid w:val="00A92396"/>
    <w:rsid w:val="00A95333"/>
    <w:rsid w:val="00A95476"/>
    <w:rsid w:val="00A95B9C"/>
    <w:rsid w:val="00A967FE"/>
    <w:rsid w:val="00A96C02"/>
    <w:rsid w:val="00A9707B"/>
    <w:rsid w:val="00AA0412"/>
    <w:rsid w:val="00AA063A"/>
    <w:rsid w:val="00AA0716"/>
    <w:rsid w:val="00AA0B49"/>
    <w:rsid w:val="00AA1446"/>
    <w:rsid w:val="00AA153F"/>
    <w:rsid w:val="00AA1A88"/>
    <w:rsid w:val="00AA2B54"/>
    <w:rsid w:val="00AA3238"/>
    <w:rsid w:val="00AA38DD"/>
    <w:rsid w:val="00AA44FB"/>
    <w:rsid w:val="00AA5CFC"/>
    <w:rsid w:val="00AA5F75"/>
    <w:rsid w:val="00AA603C"/>
    <w:rsid w:val="00AA616C"/>
    <w:rsid w:val="00AA644C"/>
    <w:rsid w:val="00AA7851"/>
    <w:rsid w:val="00AB19D7"/>
    <w:rsid w:val="00AB1DEF"/>
    <w:rsid w:val="00AB2013"/>
    <w:rsid w:val="00AB333B"/>
    <w:rsid w:val="00AB529F"/>
    <w:rsid w:val="00AB5515"/>
    <w:rsid w:val="00AC001A"/>
    <w:rsid w:val="00AC0693"/>
    <w:rsid w:val="00AC1D06"/>
    <w:rsid w:val="00AC1FD6"/>
    <w:rsid w:val="00AC208F"/>
    <w:rsid w:val="00AC21B9"/>
    <w:rsid w:val="00AC3A5D"/>
    <w:rsid w:val="00AC3C9D"/>
    <w:rsid w:val="00AC56FC"/>
    <w:rsid w:val="00AC5C2D"/>
    <w:rsid w:val="00AC744F"/>
    <w:rsid w:val="00AC7557"/>
    <w:rsid w:val="00AD1A69"/>
    <w:rsid w:val="00AD1E71"/>
    <w:rsid w:val="00AD1F78"/>
    <w:rsid w:val="00AD29C7"/>
    <w:rsid w:val="00AD3A84"/>
    <w:rsid w:val="00AD3DA7"/>
    <w:rsid w:val="00AD44D1"/>
    <w:rsid w:val="00AD6443"/>
    <w:rsid w:val="00AD6992"/>
    <w:rsid w:val="00AD6C86"/>
    <w:rsid w:val="00AD7BE9"/>
    <w:rsid w:val="00AE08CF"/>
    <w:rsid w:val="00AE1AA9"/>
    <w:rsid w:val="00AE2BCD"/>
    <w:rsid w:val="00AE3E88"/>
    <w:rsid w:val="00AE55F8"/>
    <w:rsid w:val="00AE5845"/>
    <w:rsid w:val="00AE5C6B"/>
    <w:rsid w:val="00AE6413"/>
    <w:rsid w:val="00AE6628"/>
    <w:rsid w:val="00AE6657"/>
    <w:rsid w:val="00AF00A0"/>
    <w:rsid w:val="00AF0EF0"/>
    <w:rsid w:val="00AF178E"/>
    <w:rsid w:val="00AF2868"/>
    <w:rsid w:val="00AF2A36"/>
    <w:rsid w:val="00AF2F5E"/>
    <w:rsid w:val="00AF466E"/>
    <w:rsid w:val="00AF5D9E"/>
    <w:rsid w:val="00AF782C"/>
    <w:rsid w:val="00B00052"/>
    <w:rsid w:val="00B0030A"/>
    <w:rsid w:val="00B00935"/>
    <w:rsid w:val="00B01928"/>
    <w:rsid w:val="00B0207D"/>
    <w:rsid w:val="00B07076"/>
    <w:rsid w:val="00B104B9"/>
    <w:rsid w:val="00B12FD6"/>
    <w:rsid w:val="00B1416F"/>
    <w:rsid w:val="00B14236"/>
    <w:rsid w:val="00B1474B"/>
    <w:rsid w:val="00B14F6E"/>
    <w:rsid w:val="00B15005"/>
    <w:rsid w:val="00B15EBB"/>
    <w:rsid w:val="00B16F6D"/>
    <w:rsid w:val="00B213E1"/>
    <w:rsid w:val="00B225D6"/>
    <w:rsid w:val="00B2294B"/>
    <w:rsid w:val="00B22951"/>
    <w:rsid w:val="00B2297E"/>
    <w:rsid w:val="00B22CFB"/>
    <w:rsid w:val="00B22F98"/>
    <w:rsid w:val="00B23786"/>
    <w:rsid w:val="00B257C2"/>
    <w:rsid w:val="00B26C0C"/>
    <w:rsid w:val="00B3009D"/>
    <w:rsid w:val="00B306C0"/>
    <w:rsid w:val="00B32592"/>
    <w:rsid w:val="00B3296A"/>
    <w:rsid w:val="00B338ED"/>
    <w:rsid w:val="00B33C1B"/>
    <w:rsid w:val="00B33D33"/>
    <w:rsid w:val="00B33E94"/>
    <w:rsid w:val="00B3483A"/>
    <w:rsid w:val="00B35328"/>
    <w:rsid w:val="00B35DFA"/>
    <w:rsid w:val="00B3734F"/>
    <w:rsid w:val="00B37C3A"/>
    <w:rsid w:val="00B40167"/>
    <w:rsid w:val="00B401A3"/>
    <w:rsid w:val="00B401A7"/>
    <w:rsid w:val="00B402A2"/>
    <w:rsid w:val="00B419AD"/>
    <w:rsid w:val="00B41DCF"/>
    <w:rsid w:val="00B420FB"/>
    <w:rsid w:val="00B42C64"/>
    <w:rsid w:val="00B43B2A"/>
    <w:rsid w:val="00B43EE3"/>
    <w:rsid w:val="00B44231"/>
    <w:rsid w:val="00B446F9"/>
    <w:rsid w:val="00B44888"/>
    <w:rsid w:val="00B448C6"/>
    <w:rsid w:val="00B44F99"/>
    <w:rsid w:val="00B45C0A"/>
    <w:rsid w:val="00B46C67"/>
    <w:rsid w:val="00B50181"/>
    <w:rsid w:val="00B50E56"/>
    <w:rsid w:val="00B52839"/>
    <w:rsid w:val="00B52E39"/>
    <w:rsid w:val="00B5323F"/>
    <w:rsid w:val="00B5396D"/>
    <w:rsid w:val="00B53B65"/>
    <w:rsid w:val="00B54335"/>
    <w:rsid w:val="00B557CD"/>
    <w:rsid w:val="00B56D84"/>
    <w:rsid w:val="00B572A1"/>
    <w:rsid w:val="00B57A49"/>
    <w:rsid w:val="00B57AAC"/>
    <w:rsid w:val="00B622B2"/>
    <w:rsid w:val="00B62988"/>
    <w:rsid w:val="00B62DF7"/>
    <w:rsid w:val="00B62E00"/>
    <w:rsid w:val="00B63400"/>
    <w:rsid w:val="00B637CB"/>
    <w:rsid w:val="00B6720A"/>
    <w:rsid w:val="00B67AEA"/>
    <w:rsid w:val="00B7067E"/>
    <w:rsid w:val="00B7210C"/>
    <w:rsid w:val="00B7226B"/>
    <w:rsid w:val="00B726C9"/>
    <w:rsid w:val="00B728A8"/>
    <w:rsid w:val="00B72A33"/>
    <w:rsid w:val="00B737D0"/>
    <w:rsid w:val="00B74743"/>
    <w:rsid w:val="00B74753"/>
    <w:rsid w:val="00B75B9E"/>
    <w:rsid w:val="00B75D42"/>
    <w:rsid w:val="00B75F85"/>
    <w:rsid w:val="00B76DA1"/>
    <w:rsid w:val="00B8000C"/>
    <w:rsid w:val="00B805D1"/>
    <w:rsid w:val="00B8083A"/>
    <w:rsid w:val="00B80B25"/>
    <w:rsid w:val="00B80DB7"/>
    <w:rsid w:val="00B82B45"/>
    <w:rsid w:val="00B82DB5"/>
    <w:rsid w:val="00B83431"/>
    <w:rsid w:val="00B846F9"/>
    <w:rsid w:val="00B84CAA"/>
    <w:rsid w:val="00B84EDA"/>
    <w:rsid w:val="00B870E8"/>
    <w:rsid w:val="00B87307"/>
    <w:rsid w:val="00B90E08"/>
    <w:rsid w:val="00B912B1"/>
    <w:rsid w:val="00B92A34"/>
    <w:rsid w:val="00B934D0"/>
    <w:rsid w:val="00B94352"/>
    <w:rsid w:val="00B960EF"/>
    <w:rsid w:val="00B96B62"/>
    <w:rsid w:val="00B96DA2"/>
    <w:rsid w:val="00B96F73"/>
    <w:rsid w:val="00BA0D91"/>
    <w:rsid w:val="00BA1776"/>
    <w:rsid w:val="00BA1C59"/>
    <w:rsid w:val="00BA329C"/>
    <w:rsid w:val="00BA3786"/>
    <w:rsid w:val="00BA4AF0"/>
    <w:rsid w:val="00BA5784"/>
    <w:rsid w:val="00BA5964"/>
    <w:rsid w:val="00BA6603"/>
    <w:rsid w:val="00BA7095"/>
    <w:rsid w:val="00BA7F43"/>
    <w:rsid w:val="00BB1383"/>
    <w:rsid w:val="00BB1CE6"/>
    <w:rsid w:val="00BB1D60"/>
    <w:rsid w:val="00BB332C"/>
    <w:rsid w:val="00BB51A5"/>
    <w:rsid w:val="00BB565E"/>
    <w:rsid w:val="00BB6510"/>
    <w:rsid w:val="00BC065D"/>
    <w:rsid w:val="00BC0E4B"/>
    <w:rsid w:val="00BC2F7A"/>
    <w:rsid w:val="00BC33CC"/>
    <w:rsid w:val="00BC3466"/>
    <w:rsid w:val="00BC40F2"/>
    <w:rsid w:val="00BC5D58"/>
    <w:rsid w:val="00BC6C1B"/>
    <w:rsid w:val="00BC6CB8"/>
    <w:rsid w:val="00BC70B3"/>
    <w:rsid w:val="00BC7F33"/>
    <w:rsid w:val="00BD1332"/>
    <w:rsid w:val="00BD195A"/>
    <w:rsid w:val="00BD19FA"/>
    <w:rsid w:val="00BD1A5B"/>
    <w:rsid w:val="00BD2495"/>
    <w:rsid w:val="00BD3DC3"/>
    <w:rsid w:val="00BD4313"/>
    <w:rsid w:val="00BD5961"/>
    <w:rsid w:val="00BE0268"/>
    <w:rsid w:val="00BE19B3"/>
    <w:rsid w:val="00BE19F8"/>
    <w:rsid w:val="00BE2626"/>
    <w:rsid w:val="00BE32F9"/>
    <w:rsid w:val="00BE34DB"/>
    <w:rsid w:val="00BE3E0E"/>
    <w:rsid w:val="00BE4CE2"/>
    <w:rsid w:val="00BE569D"/>
    <w:rsid w:val="00BF094C"/>
    <w:rsid w:val="00BF098C"/>
    <w:rsid w:val="00BF1288"/>
    <w:rsid w:val="00BF233A"/>
    <w:rsid w:val="00BF2AE0"/>
    <w:rsid w:val="00BF2F11"/>
    <w:rsid w:val="00BF31DB"/>
    <w:rsid w:val="00BF37E9"/>
    <w:rsid w:val="00BF3960"/>
    <w:rsid w:val="00BF4041"/>
    <w:rsid w:val="00BF5083"/>
    <w:rsid w:val="00BF510A"/>
    <w:rsid w:val="00BF5632"/>
    <w:rsid w:val="00BF5C7A"/>
    <w:rsid w:val="00BF5DA0"/>
    <w:rsid w:val="00BF6EC2"/>
    <w:rsid w:val="00BF705E"/>
    <w:rsid w:val="00BF76FA"/>
    <w:rsid w:val="00BF7A99"/>
    <w:rsid w:val="00BF7E44"/>
    <w:rsid w:val="00C0043E"/>
    <w:rsid w:val="00C01F87"/>
    <w:rsid w:val="00C029CE"/>
    <w:rsid w:val="00C02CE9"/>
    <w:rsid w:val="00C03115"/>
    <w:rsid w:val="00C049D0"/>
    <w:rsid w:val="00C04C6E"/>
    <w:rsid w:val="00C056B4"/>
    <w:rsid w:val="00C056BB"/>
    <w:rsid w:val="00C05E5E"/>
    <w:rsid w:val="00C07CD9"/>
    <w:rsid w:val="00C07F63"/>
    <w:rsid w:val="00C1113D"/>
    <w:rsid w:val="00C12F6D"/>
    <w:rsid w:val="00C138C7"/>
    <w:rsid w:val="00C139F1"/>
    <w:rsid w:val="00C13D65"/>
    <w:rsid w:val="00C13F90"/>
    <w:rsid w:val="00C14348"/>
    <w:rsid w:val="00C14BBC"/>
    <w:rsid w:val="00C15FF3"/>
    <w:rsid w:val="00C16627"/>
    <w:rsid w:val="00C16C8B"/>
    <w:rsid w:val="00C16CF9"/>
    <w:rsid w:val="00C16D13"/>
    <w:rsid w:val="00C201E4"/>
    <w:rsid w:val="00C214D6"/>
    <w:rsid w:val="00C21AF7"/>
    <w:rsid w:val="00C21E21"/>
    <w:rsid w:val="00C23A13"/>
    <w:rsid w:val="00C23E04"/>
    <w:rsid w:val="00C24208"/>
    <w:rsid w:val="00C24490"/>
    <w:rsid w:val="00C24FD1"/>
    <w:rsid w:val="00C25620"/>
    <w:rsid w:val="00C25869"/>
    <w:rsid w:val="00C26010"/>
    <w:rsid w:val="00C2629E"/>
    <w:rsid w:val="00C2675A"/>
    <w:rsid w:val="00C27CE2"/>
    <w:rsid w:val="00C31340"/>
    <w:rsid w:val="00C3173A"/>
    <w:rsid w:val="00C31E36"/>
    <w:rsid w:val="00C32098"/>
    <w:rsid w:val="00C32883"/>
    <w:rsid w:val="00C34353"/>
    <w:rsid w:val="00C3474D"/>
    <w:rsid w:val="00C3514C"/>
    <w:rsid w:val="00C35A7F"/>
    <w:rsid w:val="00C35C94"/>
    <w:rsid w:val="00C3671D"/>
    <w:rsid w:val="00C36983"/>
    <w:rsid w:val="00C40A9E"/>
    <w:rsid w:val="00C414B2"/>
    <w:rsid w:val="00C41D86"/>
    <w:rsid w:val="00C42A73"/>
    <w:rsid w:val="00C42CFC"/>
    <w:rsid w:val="00C44915"/>
    <w:rsid w:val="00C4572F"/>
    <w:rsid w:val="00C46F40"/>
    <w:rsid w:val="00C47988"/>
    <w:rsid w:val="00C50274"/>
    <w:rsid w:val="00C511EE"/>
    <w:rsid w:val="00C51CE5"/>
    <w:rsid w:val="00C525D1"/>
    <w:rsid w:val="00C538FE"/>
    <w:rsid w:val="00C53C48"/>
    <w:rsid w:val="00C5451C"/>
    <w:rsid w:val="00C545F9"/>
    <w:rsid w:val="00C54B30"/>
    <w:rsid w:val="00C55C06"/>
    <w:rsid w:val="00C56536"/>
    <w:rsid w:val="00C566D0"/>
    <w:rsid w:val="00C569B4"/>
    <w:rsid w:val="00C5719C"/>
    <w:rsid w:val="00C57693"/>
    <w:rsid w:val="00C57A72"/>
    <w:rsid w:val="00C6024B"/>
    <w:rsid w:val="00C60DB5"/>
    <w:rsid w:val="00C6100B"/>
    <w:rsid w:val="00C61224"/>
    <w:rsid w:val="00C61600"/>
    <w:rsid w:val="00C61C3F"/>
    <w:rsid w:val="00C62180"/>
    <w:rsid w:val="00C62582"/>
    <w:rsid w:val="00C62E87"/>
    <w:rsid w:val="00C62E88"/>
    <w:rsid w:val="00C63105"/>
    <w:rsid w:val="00C63A41"/>
    <w:rsid w:val="00C67A0E"/>
    <w:rsid w:val="00C7179E"/>
    <w:rsid w:val="00C72495"/>
    <w:rsid w:val="00C73662"/>
    <w:rsid w:val="00C74E36"/>
    <w:rsid w:val="00C76206"/>
    <w:rsid w:val="00C76AF5"/>
    <w:rsid w:val="00C774E6"/>
    <w:rsid w:val="00C77F4E"/>
    <w:rsid w:val="00C80D9B"/>
    <w:rsid w:val="00C81BFD"/>
    <w:rsid w:val="00C82010"/>
    <w:rsid w:val="00C837D1"/>
    <w:rsid w:val="00C8649B"/>
    <w:rsid w:val="00C86A33"/>
    <w:rsid w:val="00C91010"/>
    <w:rsid w:val="00C92460"/>
    <w:rsid w:val="00C935E3"/>
    <w:rsid w:val="00C936B3"/>
    <w:rsid w:val="00C94078"/>
    <w:rsid w:val="00C94B0B"/>
    <w:rsid w:val="00C94DCD"/>
    <w:rsid w:val="00C9579A"/>
    <w:rsid w:val="00C96A19"/>
    <w:rsid w:val="00C96A78"/>
    <w:rsid w:val="00C97C41"/>
    <w:rsid w:val="00CA0BBC"/>
    <w:rsid w:val="00CA0E11"/>
    <w:rsid w:val="00CA111B"/>
    <w:rsid w:val="00CA2A83"/>
    <w:rsid w:val="00CA2F39"/>
    <w:rsid w:val="00CA43C2"/>
    <w:rsid w:val="00CA4A8D"/>
    <w:rsid w:val="00CA5B4F"/>
    <w:rsid w:val="00CA5F6A"/>
    <w:rsid w:val="00CA60E6"/>
    <w:rsid w:val="00CA6AE0"/>
    <w:rsid w:val="00CA7F6E"/>
    <w:rsid w:val="00CB03EE"/>
    <w:rsid w:val="00CB08CC"/>
    <w:rsid w:val="00CB0BB8"/>
    <w:rsid w:val="00CB0EA7"/>
    <w:rsid w:val="00CB1746"/>
    <w:rsid w:val="00CB2B08"/>
    <w:rsid w:val="00CB3225"/>
    <w:rsid w:val="00CB394B"/>
    <w:rsid w:val="00CB3F26"/>
    <w:rsid w:val="00CB3F69"/>
    <w:rsid w:val="00CB43FF"/>
    <w:rsid w:val="00CB55C5"/>
    <w:rsid w:val="00CB599F"/>
    <w:rsid w:val="00CB60B1"/>
    <w:rsid w:val="00CB79EC"/>
    <w:rsid w:val="00CC0203"/>
    <w:rsid w:val="00CC0BF4"/>
    <w:rsid w:val="00CC0E7D"/>
    <w:rsid w:val="00CC0FC2"/>
    <w:rsid w:val="00CC1706"/>
    <w:rsid w:val="00CC1DEA"/>
    <w:rsid w:val="00CC2761"/>
    <w:rsid w:val="00CC2B8A"/>
    <w:rsid w:val="00CC5791"/>
    <w:rsid w:val="00CC5FD4"/>
    <w:rsid w:val="00CC73F8"/>
    <w:rsid w:val="00CD0536"/>
    <w:rsid w:val="00CD1085"/>
    <w:rsid w:val="00CD1453"/>
    <w:rsid w:val="00CD1DEC"/>
    <w:rsid w:val="00CD25FE"/>
    <w:rsid w:val="00CD2673"/>
    <w:rsid w:val="00CD3172"/>
    <w:rsid w:val="00CD3BFF"/>
    <w:rsid w:val="00CD442E"/>
    <w:rsid w:val="00CD4CC7"/>
    <w:rsid w:val="00CD4D65"/>
    <w:rsid w:val="00CD4F50"/>
    <w:rsid w:val="00CD5C72"/>
    <w:rsid w:val="00CD6976"/>
    <w:rsid w:val="00CD6EB0"/>
    <w:rsid w:val="00CD73E6"/>
    <w:rsid w:val="00CE06D5"/>
    <w:rsid w:val="00CE0D85"/>
    <w:rsid w:val="00CE11FC"/>
    <w:rsid w:val="00CE1913"/>
    <w:rsid w:val="00CE1D8B"/>
    <w:rsid w:val="00CE68BB"/>
    <w:rsid w:val="00CE6B5B"/>
    <w:rsid w:val="00CE6F2E"/>
    <w:rsid w:val="00CE70C7"/>
    <w:rsid w:val="00CE7112"/>
    <w:rsid w:val="00CE7446"/>
    <w:rsid w:val="00CF0C6D"/>
    <w:rsid w:val="00CF0E77"/>
    <w:rsid w:val="00CF163F"/>
    <w:rsid w:val="00CF372D"/>
    <w:rsid w:val="00CF454E"/>
    <w:rsid w:val="00CF4BE4"/>
    <w:rsid w:val="00CF50F1"/>
    <w:rsid w:val="00CF5904"/>
    <w:rsid w:val="00CF6179"/>
    <w:rsid w:val="00CF63FC"/>
    <w:rsid w:val="00CF6CCE"/>
    <w:rsid w:val="00CF761A"/>
    <w:rsid w:val="00CF7817"/>
    <w:rsid w:val="00D0072A"/>
    <w:rsid w:val="00D0102E"/>
    <w:rsid w:val="00D0153E"/>
    <w:rsid w:val="00D01DB7"/>
    <w:rsid w:val="00D028CA"/>
    <w:rsid w:val="00D04FBE"/>
    <w:rsid w:val="00D056E9"/>
    <w:rsid w:val="00D0594C"/>
    <w:rsid w:val="00D05DE3"/>
    <w:rsid w:val="00D06C7B"/>
    <w:rsid w:val="00D06F6E"/>
    <w:rsid w:val="00D07E97"/>
    <w:rsid w:val="00D100AB"/>
    <w:rsid w:val="00D101A7"/>
    <w:rsid w:val="00D102B2"/>
    <w:rsid w:val="00D104E3"/>
    <w:rsid w:val="00D1054E"/>
    <w:rsid w:val="00D10640"/>
    <w:rsid w:val="00D10DAE"/>
    <w:rsid w:val="00D111E1"/>
    <w:rsid w:val="00D1168D"/>
    <w:rsid w:val="00D120EF"/>
    <w:rsid w:val="00D124BC"/>
    <w:rsid w:val="00D13181"/>
    <w:rsid w:val="00D1332D"/>
    <w:rsid w:val="00D134DA"/>
    <w:rsid w:val="00D138F7"/>
    <w:rsid w:val="00D13C22"/>
    <w:rsid w:val="00D14D34"/>
    <w:rsid w:val="00D14EA0"/>
    <w:rsid w:val="00D15FCA"/>
    <w:rsid w:val="00D16848"/>
    <w:rsid w:val="00D16E85"/>
    <w:rsid w:val="00D1747F"/>
    <w:rsid w:val="00D20570"/>
    <w:rsid w:val="00D20E0C"/>
    <w:rsid w:val="00D22D88"/>
    <w:rsid w:val="00D22D96"/>
    <w:rsid w:val="00D24119"/>
    <w:rsid w:val="00D24502"/>
    <w:rsid w:val="00D2471F"/>
    <w:rsid w:val="00D25C0D"/>
    <w:rsid w:val="00D26127"/>
    <w:rsid w:val="00D27983"/>
    <w:rsid w:val="00D30A93"/>
    <w:rsid w:val="00D30D1D"/>
    <w:rsid w:val="00D338AA"/>
    <w:rsid w:val="00D35143"/>
    <w:rsid w:val="00D35CF5"/>
    <w:rsid w:val="00D3649D"/>
    <w:rsid w:val="00D37F71"/>
    <w:rsid w:val="00D40217"/>
    <w:rsid w:val="00D41107"/>
    <w:rsid w:val="00D4110E"/>
    <w:rsid w:val="00D41362"/>
    <w:rsid w:val="00D4243A"/>
    <w:rsid w:val="00D42A32"/>
    <w:rsid w:val="00D44D4E"/>
    <w:rsid w:val="00D44D60"/>
    <w:rsid w:val="00D452C4"/>
    <w:rsid w:val="00D45ADD"/>
    <w:rsid w:val="00D47431"/>
    <w:rsid w:val="00D504D6"/>
    <w:rsid w:val="00D50A94"/>
    <w:rsid w:val="00D50ADC"/>
    <w:rsid w:val="00D515BC"/>
    <w:rsid w:val="00D51766"/>
    <w:rsid w:val="00D53DA1"/>
    <w:rsid w:val="00D57F22"/>
    <w:rsid w:val="00D60980"/>
    <w:rsid w:val="00D63754"/>
    <w:rsid w:val="00D64381"/>
    <w:rsid w:val="00D64BAB"/>
    <w:rsid w:val="00D6596D"/>
    <w:rsid w:val="00D65982"/>
    <w:rsid w:val="00D67E67"/>
    <w:rsid w:val="00D705DA"/>
    <w:rsid w:val="00D70615"/>
    <w:rsid w:val="00D71649"/>
    <w:rsid w:val="00D722D0"/>
    <w:rsid w:val="00D72350"/>
    <w:rsid w:val="00D72A7C"/>
    <w:rsid w:val="00D740CF"/>
    <w:rsid w:val="00D746B0"/>
    <w:rsid w:val="00D74CD2"/>
    <w:rsid w:val="00D75705"/>
    <w:rsid w:val="00D76992"/>
    <w:rsid w:val="00D76D2D"/>
    <w:rsid w:val="00D76FF4"/>
    <w:rsid w:val="00D7781B"/>
    <w:rsid w:val="00D778BB"/>
    <w:rsid w:val="00D778EE"/>
    <w:rsid w:val="00D77AE2"/>
    <w:rsid w:val="00D80541"/>
    <w:rsid w:val="00D8088C"/>
    <w:rsid w:val="00D809C8"/>
    <w:rsid w:val="00D81224"/>
    <w:rsid w:val="00D812A7"/>
    <w:rsid w:val="00D8154A"/>
    <w:rsid w:val="00D82C14"/>
    <w:rsid w:val="00D84461"/>
    <w:rsid w:val="00D85428"/>
    <w:rsid w:val="00D87B32"/>
    <w:rsid w:val="00D87F9D"/>
    <w:rsid w:val="00D90DBF"/>
    <w:rsid w:val="00D9167E"/>
    <w:rsid w:val="00D920FB"/>
    <w:rsid w:val="00D923ED"/>
    <w:rsid w:val="00D92686"/>
    <w:rsid w:val="00D938EE"/>
    <w:rsid w:val="00D9436E"/>
    <w:rsid w:val="00D9484B"/>
    <w:rsid w:val="00D95C4A"/>
    <w:rsid w:val="00D96F29"/>
    <w:rsid w:val="00D97B15"/>
    <w:rsid w:val="00DA0565"/>
    <w:rsid w:val="00DA0FFC"/>
    <w:rsid w:val="00DA1AF7"/>
    <w:rsid w:val="00DA214C"/>
    <w:rsid w:val="00DA632D"/>
    <w:rsid w:val="00DA6760"/>
    <w:rsid w:val="00DA6DEF"/>
    <w:rsid w:val="00DB1AC5"/>
    <w:rsid w:val="00DB300D"/>
    <w:rsid w:val="00DB34D7"/>
    <w:rsid w:val="00DB6A06"/>
    <w:rsid w:val="00DB6ECB"/>
    <w:rsid w:val="00DB7057"/>
    <w:rsid w:val="00DB722A"/>
    <w:rsid w:val="00DB7A03"/>
    <w:rsid w:val="00DC0A59"/>
    <w:rsid w:val="00DC0FE1"/>
    <w:rsid w:val="00DC1777"/>
    <w:rsid w:val="00DC2C27"/>
    <w:rsid w:val="00DC3EA4"/>
    <w:rsid w:val="00DC4387"/>
    <w:rsid w:val="00DC5B92"/>
    <w:rsid w:val="00DC66F7"/>
    <w:rsid w:val="00DC678E"/>
    <w:rsid w:val="00DC6F51"/>
    <w:rsid w:val="00DC7B2A"/>
    <w:rsid w:val="00DD04D7"/>
    <w:rsid w:val="00DD18BD"/>
    <w:rsid w:val="00DD1C4C"/>
    <w:rsid w:val="00DD1D39"/>
    <w:rsid w:val="00DD28ED"/>
    <w:rsid w:val="00DD2929"/>
    <w:rsid w:val="00DD2AC7"/>
    <w:rsid w:val="00DD358A"/>
    <w:rsid w:val="00DD3E7A"/>
    <w:rsid w:val="00DD4C26"/>
    <w:rsid w:val="00DD4E07"/>
    <w:rsid w:val="00DD4FEA"/>
    <w:rsid w:val="00DD6F13"/>
    <w:rsid w:val="00DD6FC5"/>
    <w:rsid w:val="00DD79FE"/>
    <w:rsid w:val="00DE05DB"/>
    <w:rsid w:val="00DE1327"/>
    <w:rsid w:val="00DE1B2E"/>
    <w:rsid w:val="00DE2A65"/>
    <w:rsid w:val="00DE401A"/>
    <w:rsid w:val="00DE4023"/>
    <w:rsid w:val="00DE4B0B"/>
    <w:rsid w:val="00DE4FF5"/>
    <w:rsid w:val="00DE5022"/>
    <w:rsid w:val="00DE5110"/>
    <w:rsid w:val="00DE5CBC"/>
    <w:rsid w:val="00DE6219"/>
    <w:rsid w:val="00DE6478"/>
    <w:rsid w:val="00DE6C68"/>
    <w:rsid w:val="00DE7206"/>
    <w:rsid w:val="00DE7A3F"/>
    <w:rsid w:val="00DE7EDB"/>
    <w:rsid w:val="00DF02FD"/>
    <w:rsid w:val="00DF041D"/>
    <w:rsid w:val="00DF1722"/>
    <w:rsid w:val="00DF3B30"/>
    <w:rsid w:val="00DF5A16"/>
    <w:rsid w:val="00DF5EB8"/>
    <w:rsid w:val="00DF6E30"/>
    <w:rsid w:val="00DF7BAC"/>
    <w:rsid w:val="00E001A0"/>
    <w:rsid w:val="00E002B7"/>
    <w:rsid w:val="00E004D7"/>
    <w:rsid w:val="00E007DE"/>
    <w:rsid w:val="00E009C5"/>
    <w:rsid w:val="00E012CD"/>
    <w:rsid w:val="00E0249A"/>
    <w:rsid w:val="00E024E0"/>
    <w:rsid w:val="00E0354B"/>
    <w:rsid w:val="00E037DA"/>
    <w:rsid w:val="00E05261"/>
    <w:rsid w:val="00E0682C"/>
    <w:rsid w:val="00E06CDA"/>
    <w:rsid w:val="00E0748A"/>
    <w:rsid w:val="00E07789"/>
    <w:rsid w:val="00E10928"/>
    <w:rsid w:val="00E10B0D"/>
    <w:rsid w:val="00E120E7"/>
    <w:rsid w:val="00E1260B"/>
    <w:rsid w:val="00E13498"/>
    <w:rsid w:val="00E13ADA"/>
    <w:rsid w:val="00E14E48"/>
    <w:rsid w:val="00E154C0"/>
    <w:rsid w:val="00E154F2"/>
    <w:rsid w:val="00E161F9"/>
    <w:rsid w:val="00E16B9A"/>
    <w:rsid w:val="00E17ED5"/>
    <w:rsid w:val="00E205C9"/>
    <w:rsid w:val="00E208F4"/>
    <w:rsid w:val="00E209BB"/>
    <w:rsid w:val="00E230B9"/>
    <w:rsid w:val="00E2387A"/>
    <w:rsid w:val="00E23C2B"/>
    <w:rsid w:val="00E24403"/>
    <w:rsid w:val="00E24410"/>
    <w:rsid w:val="00E24737"/>
    <w:rsid w:val="00E25111"/>
    <w:rsid w:val="00E2519D"/>
    <w:rsid w:val="00E2589C"/>
    <w:rsid w:val="00E26B1C"/>
    <w:rsid w:val="00E27995"/>
    <w:rsid w:val="00E309E1"/>
    <w:rsid w:val="00E311DD"/>
    <w:rsid w:val="00E31334"/>
    <w:rsid w:val="00E32561"/>
    <w:rsid w:val="00E33F9A"/>
    <w:rsid w:val="00E360DE"/>
    <w:rsid w:val="00E36670"/>
    <w:rsid w:val="00E36A24"/>
    <w:rsid w:val="00E37F63"/>
    <w:rsid w:val="00E409FC"/>
    <w:rsid w:val="00E415EA"/>
    <w:rsid w:val="00E42027"/>
    <w:rsid w:val="00E42318"/>
    <w:rsid w:val="00E43493"/>
    <w:rsid w:val="00E43957"/>
    <w:rsid w:val="00E43C39"/>
    <w:rsid w:val="00E442E4"/>
    <w:rsid w:val="00E44506"/>
    <w:rsid w:val="00E44D46"/>
    <w:rsid w:val="00E45A14"/>
    <w:rsid w:val="00E45DB3"/>
    <w:rsid w:val="00E46515"/>
    <w:rsid w:val="00E46BC1"/>
    <w:rsid w:val="00E46C27"/>
    <w:rsid w:val="00E46C41"/>
    <w:rsid w:val="00E47178"/>
    <w:rsid w:val="00E47AE8"/>
    <w:rsid w:val="00E47C8A"/>
    <w:rsid w:val="00E500ED"/>
    <w:rsid w:val="00E5139C"/>
    <w:rsid w:val="00E535F6"/>
    <w:rsid w:val="00E53979"/>
    <w:rsid w:val="00E53A4D"/>
    <w:rsid w:val="00E5555C"/>
    <w:rsid w:val="00E60ED2"/>
    <w:rsid w:val="00E62372"/>
    <w:rsid w:val="00E62EE5"/>
    <w:rsid w:val="00E63030"/>
    <w:rsid w:val="00E63997"/>
    <w:rsid w:val="00E64D58"/>
    <w:rsid w:val="00E64F73"/>
    <w:rsid w:val="00E6548E"/>
    <w:rsid w:val="00E65A5C"/>
    <w:rsid w:val="00E66B5F"/>
    <w:rsid w:val="00E71069"/>
    <w:rsid w:val="00E71AFA"/>
    <w:rsid w:val="00E71C47"/>
    <w:rsid w:val="00E74126"/>
    <w:rsid w:val="00E74221"/>
    <w:rsid w:val="00E75135"/>
    <w:rsid w:val="00E758B8"/>
    <w:rsid w:val="00E7646B"/>
    <w:rsid w:val="00E76649"/>
    <w:rsid w:val="00E800FB"/>
    <w:rsid w:val="00E80619"/>
    <w:rsid w:val="00E80BAF"/>
    <w:rsid w:val="00E81F0F"/>
    <w:rsid w:val="00E81FCA"/>
    <w:rsid w:val="00E821A4"/>
    <w:rsid w:val="00E82C12"/>
    <w:rsid w:val="00E836D2"/>
    <w:rsid w:val="00E83B76"/>
    <w:rsid w:val="00E84A42"/>
    <w:rsid w:val="00E85622"/>
    <w:rsid w:val="00E86CE2"/>
    <w:rsid w:val="00E879E3"/>
    <w:rsid w:val="00E90A44"/>
    <w:rsid w:val="00E91F28"/>
    <w:rsid w:val="00E92938"/>
    <w:rsid w:val="00E931EF"/>
    <w:rsid w:val="00E9361E"/>
    <w:rsid w:val="00E94AA8"/>
    <w:rsid w:val="00E94F45"/>
    <w:rsid w:val="00E95176"/>
    <w:rsid w:val="00E95BFC"/>
    <w:rsid w:val="00E95DA3"/>
    <w:rsid w:val="00E9639E"/>
    <w:rsid w:val="00E96C3D"/>
    <w:rsid w:val="00E974BB"/>
    <w:rsid w:val="00E97CB4"/>
    <w:rsid w:val="00EA0031"/>
    <w:rsid w:val="00EA009E"/>
    <w:rsid w:val="00EA0277"/>
    <w:rsid w:val="00EA0788"/>
    <w:rsid w:val="00EA0B89"/>
    <w:rsid w:val="00EA19E5"/>
    <w:rsid w:val="00EA1D4C"/>
    <w:rsid w:val="00EA1E81"/>
    <w:rsid w:val="00EA1EA9"/>
    <w:rsid w:val="00EA2CE8"/>
    <w:rsid w:val="00EA2CED"/>
    <w:rsid w:val="00EA3BE6"/>
    <w:rsid w:val="00EA4176"/>
    <w:rsid w:val="00EA47BA"/>
    <w:rsid w:val="00EA5545"/>
    <w:rsid w:val="00EA574D"/>
    <w:rsid w:val="00EA6DE0"/>
    <w:rsid w:val="00EB0071"/>
    <w:rsid w:val="00EB02D9"/>
    <w:rsid w:val="00EB1111"/>
    <w:rsid w:val="00EB2F6D"/>
    <w:rsid w:val="00EB57CE"/>
    <w:rsid w:val="00EB5BA1"/>
    <w:rsid w:val="00EB77DF"/>
    <w:rsid w:val="00EB7900"/>
    <w:rsid w:val="00EB79C7"/>
    <w:rsid w:val="00EC0EF2"/>
    <w:rsid w:val="00EC1DE3"/>
    <w:rsid w:val="00EC3FD6"/>
    <w:rsid w:val="00EC4A7A"/>
    <w:rsid w:val="00EC5DC7"/>
    <w:rsid w:val="00EC5FE4"/>
    <w:rsid w:val="00EC66E2"/>
    <w:rsid w:val="00EC6842"/>
    <w:rsid w:val="00EC6D70"/>
    <w:rsid w:val="00EC71F5"/>
    <w:rsid w:val="00EC7969"/>
    <w:rsid w:val="00EC7BAD"/>
    <w:rsid w:val="00ED0337"/>
    <w:rsid w:val="00ED25B9"/>
    <w:rsid w:val="00ED33F0"/>
    <w:rsid w:val="00ED3D4C"/>
    <w:rsid w:val="00ED3DBF"/>
    <w:rsid w:val="00ED42E1"/>
    <w:rsid w:val="00ED4305"/>
    <w:rsid w:val="00ED492D"/>
    <w:rsid w:val="00ED567A"/>
    <w:rsid w:val="00ED56D0"/>
    <w:rsid w:val="00ED62D9"/>
    <w:rsid w:val="00ED6AF2"/>
    <w:rsid w:val="00ED7275"/>
    <w:rsid w:val="00ED7778"/>
    <w:rsid w:val="00ED7D01"/>
    <w:rsid w:val="00EE14FE"/>
    <w:rsid w:val="00EE1EF6"/>
    <w:rsid w:val="00EE1FD0"/>
    <w:rsid w:val="00EE23AF"/>
    <w:rsid w:val="00EE3067"/>
    <w:rsid w:val="00EE346F"/>
    <w:rsid w:val="00EE3527"/>
    <w:rsid w:val="00EE38D7"/>
    <w:rsid w:val="00EE3D02"/>
    <w:rsid w:val="00EE4843"/>
    <w:rsid w:val="00EE54FA"/>
    <w:rsid w:val="00EE551C"/>
    <w:rsid w:val="00EE60F4"/>
    <w:rsid w:val="00EE6BBA"/>
    <w:rsid w:val="00EF1A5E"/>
    <w:rsid w:val="00EF1F51"/>
    <w:rsid w:val="00EF2B3A"/>
    <w:rsid w:val="00EF3568"/>
    <w:rsid w:val="00EF4D94"/>
    <w:rsid w:val="00EF5859"/>
    <w:rsid w:val="00EF5D91"/>
    <w:rsid w:val="00EF6E80"/>
    <w:rsid w:val="00EF72C6"/>
    <w:rsid w:val="00EF7508"/>
    <w:rsid w:val="00EF7749"/>
    <w:rsid w:val="00F009B0"/>
    <w:rsid w:val="00F01BDB"/>
    <w:rsid w:val="00F0386B"/>
    <w:rsid w:val="00F04A11"/>
    <w:rsid w:val="00F04C0D"/>
    <w:rsid w:val="00F05132"/>
    <w:rsid w:val="00F06279"/>
    <w:rsid w:val="00F06BCD"/>
    <w:rsid w:val="00F06E55"/>
    <w:rsid w:val="00F07E25"/>
    <w:rsid w:val="00F1028E"/>
    <w:rsid w:val="00F11938"/>
    <w:rsid w:val="00F11D98"/>
    <w:rsid w:val="00F122BA"/>
    <w:rsid w:val="00F134B6"/>
    <w:rsid w:val="00F13654"/>
    <w:rsid w:val="00F13AF5"/>
    <w:rsid w:val="00F1415F"/>
    <w:rsid w:val="00F147C5"/>
    <w:rsid w:val="00F153C9"/>
    <w:rsid w:val="00F16CC1"/>
    <w:rsid w:val="00F16EFA"/>
    <w:rsid w:val="00F17135"/>
    <w:rsid w:val="00F17B85"/>
    <w:rsid w:val="00F17E10"/>
    <w:rsid w:val="00F2059C"/>
    <w:rsid w:val="00F21672"/>
    <w:rsid w:val="00F217C8"/>
    <w:rsid w:val="00F21B37"/>
    <w:rsid w:val="00F21BEB"/>
    <w:rsid w:val="00F21F75"/>
    <w:rsid w:val="00F221EE"/>
    <w:rsid w:val="00F2284A"/>
    <w:rsid w:val="00F22DCF"/>
    <w:rsid w:val="00F257C7"/>
    <w:rsid w:val="00F25DC5"/>
    <w:rsid w:val="00F26065"/>
    <w:rsid w:val="00F26DD9"/>
    <w:rsid w:val="00F27949"/>
    <w:rsid w:val="00F3089A"/>
    <w:rsid w:val="00F30EA2"/>
    <w:rsid w:val="00F3156B"/>
    <w:rsid w:val="00F34FE5"/>
    <w:rsid w:val="00F35A23"/>
    <w:rsid w:val="00F363D8"/>
    <w:rsid w:val="00F364CB"/>
    <w:rsid w:val="00F3683C"/>
    <w:rsid w:val="00F417A1"/>
    <w:rsid w:val="00F419F5"/>
    <w:rsid w:val="00F4221A"/>
    <w:rsid w:val="00F42D6B"/>
    <w:rsid w:val="00F44006"/>
    <w:rsid w:val="00F44542"/>
    <w:rsid w:val="00F45425"/>
    <w:rsid w:val="00F46C25"/>
    <w:rsid w:val="00F46C7E"/>
    <w:rsid w:val="00F46EEE"/>
    <w:rsid w:val="00F47B06"/>
    <w:rsid w:val="00F50CBB"/>
    <w:rsid w:val="00F51EB9"/>
    <w:rsid w:val="00F55A34"/>
    <w:rsid w:val="00F56214"/>
    <w:rsid w:val="00F56B85"/>
    <w:rsid w:val="00F57352"/>
    <w:rsid w:val="00F60A95"/>
    <w:rsid w:val="00F62D12"/>
    <w:rsid w:val="00F62F86"/>
    <w:rsid w:val="00F63BC6"/>
    <w:rsid w:val="00F640E7"/>
    <w:rsid w:val="00F642F8"/>
    <w:rsid w:val="00F6460E"/>
    <w:rsid w:val="00F64A49"/>
    <w:rsid w:val="00F64BCB"/>
    <w:rsid w:val="00F654B0"/>
    <w:rsid w:val="00F663F4"/>
    <w:rsid w:val="00F70247"/>
    <w:rsid w:val="00F70A16"/>
    <w:rsid w:val="00F71741"/>
    <w:rsid w:val="00F71B71"/>
    <w:rsid w:val="00F72063"/>
    <w:rsid w:val="00F721B4"/>
    <w:rsid w:val="00F721F0"/>
    <w:rsid w:val="00F72AB7"/>
    <w:rsid w:val="00F73AB0"/>
    <w:rsid w:val="00F74787"/>
    <w:rsid w:val="00F74FE9"/>
    <w:rsid w:val="00F75117"/>
    <w:rsid w:val="00F75D2D"/>
    <w:rsid w:val="00F765FD"/>
    <w:rsid w:val="00F77E68"/>
    <w:rsid w:val="00F80AA8"/>
    <w:rsid w:val="00F8223C"/>
    <w:rsid w:val="00F8285B"/>
    <w:rsid w:val="00F8296A"/>
    <w:rsid w:val="00F83199"/>
    <w:rsid w:val="00F840E4"/>
    <w:rsid w:val="00F85EE4"/>
    <w:rsid w:val="00F86BC4"/>
    <w:rsid w:val="00F87949"/>
    <w:rsid w:val="00F9062A"/>
    <w:rsid w:val="00F908CC"/>
    <w:rsid w:val="00F91F7B"/>
    <w:rsid w:val="00F93A48"/>
    <w:rsid w:val="00F93D5F"/>
    <w:rsid w:val="00F952B6"/>
    <w:rsid w:val="00F95899"/>
    <w:rsid w:val="00F9611F"/>
    <w:rsid w:val="00F961BD"/>
    <w:rsid w:val="00F9733B"/>
    <w:rsid w:val="00F9799C"/>
    <w:rsid w:val="00FA1A80"/>
    <w:rsid w:val="00FA20C6"/>
    <w:rsid w:val="00FA2434"/>
    <w:rsid w:val="00FA4BF4"/>
    <w:rsid w:val="00FA4F40"/>
    <w:rsid w:val="00FA5112"/>
    <w:rsid w:val="00FA5907"/>
    <w:rsid w:val="00FA59E6"/>
    <w:rsid w:val="00FA5B01"/>
    <w:rsid w:val="00FA5EEA"/>
    <w:rsid w:val="00FA656C"/>
    <w:rsid w:val="00FA6B25"/>
    <w:rsid w:val="00FA716C"/>
    <w:rsid w:val="00FA7D03"/>
    <w:rsid w:val="00FB005F"/>
    <w:rsid w:val="00FB0E75"/>
    <w:rsid w:val="00FB12C3"/>
    <w:rsid w:val="00FB175C"/>
    <w:rsid w:val="00FB1C2F"/>
    <w:rsid w:val="00FB1FE6"/>
    <w:rsid w:val="00FB2560"/>
    <w:rsid w:val="00FB27B3"/>
    <w:rsid w:val="00FB2FA6"/>
    <w:rsid w:val="00FB319D"/>
    <w:rsid w:val="00FB3628"/>
    <w:rsid w:val="00FB3699"/>
    <w:rsid w:val="00FB450B"/>
    <w:rsid w:val="00FB5D79"/>
    <w:rsid w:val="00FB6704"/>
    <w:rsid w:val="00FB67D3"/>
    <w:rsid w:val="00FB68EA"/>
    <w:rsid w:val="00FB6A09"/>
    <w:rsid w:val="00FC067E"/>
    <w:rsid w:val="00FC1D72"/>
    <w:rsid w:val="00FC2A05"/>
    <w:rsid w:val="00FC3139"/>
    <w:rsid w:val="00FC4158"/>
    <w:rsid w:val="00FC41FE"/>
    <w:rsid w:val="00FC4A30"/>
    <w:rsid w:val="00FC4C7B"/>
    <w:rsid w:val="00FC62F3"/>
    <w:rsid w:val="00FC7D07"/>
    <w:rsid w:val="00FC7F91"/>
    <w:rsid w:val="00FD00E1"/>
    <w:rsid w:val="00FD0BB1"/>
    <w:rsid w:val="00FD3A44"/>
    <w:rsid w:val="00FD567D"/>
    <w:rsid w:val="00FD5962"/>
    <w:rsid w:val="00FD6125"/>
    <w:rsid w:val="00FD6F83"/>
    <w:rsid w:val="00FD796C"/>
    <w:rsid w:val="00FE1114"/>
    <w:rsid w:val="00FE148F"/>
    <w:rsid w:val="00FE3251"/>
    <w:rsid w:val="00FE3571"/>
    <w:rsid w:val="00FE3BFE"/>
    <w:rsid w:val="00FE3EE0"/>
    <w:rsid w:val="00FE485F"/>
    <w:rsid w:val="00FE6B07"/>
    <w:rsid w:val="00FE79E7"/>
    <w:rsid w:val="00FF186A"/>
    <w:rsid w:val="00FF38B1"/>
    <w:rsid w:val="00FF3AD4"/>
    <w:rsid w:val="00FF4B08"/>
    <w:rsid w:val="00FF547B"/>
    <w:rsid w:val="00FF55C0"/>
    <w:rsid w:val="00FF6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BE285"/>
  <w15:chartTrackingRefBased/>
  <w15:docId w15:val="{9CADE9DE-6193-434F-8A14-75F7452F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0F0"/>
    <w:rPr>
      <w:rFonts w:eastAsia="Batang"/>
      <w:sz w:val="24"/>
      <w:szCs w:val="24"/>
      <w:lang w:val="ro-RO"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0F0"/>
    <w:pPr>
      <w:spacing w:before="60" w:after="60"/>
      <w:ind w:left="567"/>
    </w:pPr>
    <w:rPr>
      <w:rFonts w:eastAsia="Times New Roman"/>
      <w:sz w:val="22"/>
      <w:szCs w:val="20"/>
      <w:lang w:val="en-AU" w:eastAsia="en-US"/>
    </w:rPr>
  </w:style>
  <w:style w:type="paragraph" w:styleId="BodyTextIndent3">
    <w:name w:val="Body Text Indent 3"/>
    <w:basedOn w:val="Normal"/>
    <w:link w:val="BodyTextIndent3Char"/>
    <w:rsid w:val="000C50F0"/>
    <w:pPr>
      <w:spacing w:after="120"/>
      <w:ind w:left="360"/>
    </w:pPr>
    <w:rPr>
      <w:sz w:val="16"/>
      <w:szCs w:val="16"/>
    </w:rPr>
  </w:style>
  <w:style w:type="character" w:customStyle="1" w:styleId="BodyTextIndent3Char">
    <w:name w:val="Body Text Indent 3 Char"/>
    <w:link w:val="BodyTextIndent3"/>
    <w:rsid w:val="000C50F0"/>
    <w:rPr>
      <w:rFonts w:eastAsia="Batang"/>
      <w:sz w:val="16"/>
      <w:szCs w:val="16"/>
      <w:lang w:val="ro-RO" w:eastAsia="ko-KR" w:bidi="ar-SA"/>
    </w:rPr>
  </w:style>
  <w:style w:type="paragraph" w:styleId="Footer">
    <w:name w:val="footer"/>
    <w:basedOn w:val="Normal"/>
    <w:link w:val="FooterChar"/>
    <w:uiPriority w:val="99"/>
    <w:rsid w:val="000C50F0"/>
    <w:pPr>
      <w:tabs>
        <w:tab w:val="center" w:pos="4536"/>
        <w:tab w:val="right" w:pos="9072"/>
      </w:tabs>
    </w:pPr>
  </w:style>
  <w:style w:type="character" w:styleId="PageNumber">
    <w:name w:val="page number"/>
    <w:basedOn w:val="DefaultParagraphFont"/>
    <w:rsid w:val="000C50F0"/>
  </w:style>
  <w:style w:type="paragraph" w:styleId="BalloonText">
    <w:name w:val="Balloon Text"/>
    <w:basedOn w:val="Normal"/>
    <w:link w:val="BalloonTextChar"/>
    <w:rsid w:val="006C7732"/>
    <w:rPr>
      <w:rFonts w:ascii="Segoe UI" w:hAnsi="Segoe UI" w:cs="Segoe UI"/>
      <w:sz w:val="18"/>
      <w:szCs w:val="18"/>
    </w:rPr>
  </w:style>
  <w:style w:type="character" w:customStyle="1" w:styleId="BalloonTextChar">
    <w:name w:val="Balloon Text Char"/>
    <w:link w:val="BalloonText"/>
    <w:rsid w:val="006C7732"/>
    <w:rPr>
      <w:rFonts w:ascii="Segoe UI" w:eastAsia="Batang" w:hAnsi="Segoe UI" w:cs="Segoe UI"/>
      <w:sz w:val="18"/>
      <w:szCs w:val="18"/>
      <w:lang w:eastAsia="ko-KR"/>
    </w:rPr>
  </w:style>
  <w:style w:type="paragraph" w:customStyle="1" w:styleId="CharCharCharChar">
    <w:name w:val="Char Char Char Char"/>
    <w:basedOn w:val="Normal"/>
    <w:rsid w:val="00AC1FD6"/>
    <w:rPr>
      <w:rFonts w:eastAsia="Times New Roman"/>
      <w:lang w:val="pl-PL" w:eastAsia="pl-PL"/>
    </w:rPr>
  </w:style>
  <w:style w:type="paragraph" w:styleId="Header">
    <w:name w:val="header"/>
    <w:basedOn w:val="Normal"/>
    <w:link w:val="HeaderChar"/>
    <w:uiPriority w:val="99"/>
    <w:rsid w:val="005C209D"/>
    <w:pPr>
      <w:tabs>
        <w:tab w:val="center" w:pos="4513"/>
        <w:tab w:val="right" w:pos="9026"/>
      </w:tabs>
    </w:pPr>
  </w:style>
  <w:style w:type="character" w:customStyle="1" w:styleId="HeaderChar">
    <w:name w:val="Header Char"/>
    <w:link w:val="Header"/>
    <w:uiPriority w:val="99"/>
    <w:rsid w:val="005C209D"/>
    <w:rPr>
      <w:rFonts w:eastAsia="Batang"/>
      <w:sz w:val="24"/>
      <w:szCs w:val="24"/>
      <w:lang w:val="ro-RO" w:eastAsia="ko-KR"/>
    </w:rPr>
  </w:style>
  <w:style w:type="character" w:customStyle="1" w:styleId="slitttl1">
    <w:name w:val="s_lit_ttl1"/>
    <w:rsid w:val="00D77AE2"/>
    <w:rPr>
      <w:rFonts w:ascii="Verdana" w:hAnsi="Verdana" w:hint="default"/>
      <w:b/>
      <w:bCs/>
      <w:vanish w:val="0"/>
      <w:webHidden w:val="0"/>
      <w:color w:val="8B0000"/>
      <w:sz w:val="20"/>
      <w:szCs w:val="20"/>
      <w:shd w:val="clear" w:color="auto" w:fill="FFFFFF"/>
      <w:specVanish w:val="0"/>
    </w:rPr>
  </w:style>
  <w:style w:type="character" w:customStyle="1" w:styleId="salnttl1">
    <w:name w:val="s_aln_ttl1"/>
    <w:rsid w:val="001D3AC3"/>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1D3AC3"/>
    <w:rPr>
      <w:rFonts w:ascii="Verdana" w:hAnsi="Verdana" w:hint="default"/>
      <w:b w:val="0"/>
      <w:bCs w:val="0"/>
      <w:color w:val="000000"/>
      <w:sz w:val="20"/>
      <w:szCs w:val="20"/>
      <w:shd w:val="clear" w:color="auto" w:fill="FFFFFF"/>
    </w:rPr>
  </w:style>
  <w:style w:type="paragraph" w:customStyle="1" w:styleId="sartttl">
    <w:name w:val="s_art_ttl"/>
    <w:basedOn w:val="Normal"/>
    <w:rsid w:val="00BE19B3"/>
    <w:rPr>
      <w:rFonts w:ascii="Verdana" w:eastAsia="Times New Roman" w:hAnsi="Verdana"/>
      <w:b/>
      <w:bCs/>
      <w:color w:val="24689B"/>
      <w:sz w:val="20"/>
      <w:szCs w:val="20"/>
      <w:lang w:eastAsia="ro-RO"/>
    </w:rPr>
  </w:style>
  <w:style w:type="character" w:customStyle="1" w:styleId="slgi1">
    <w:name w:val="s_lgi1"/>
    <w:rsid w:val="00BE19B3"/>
    <w:rPr>
      <w:rFonts w:ascii="Verdana" w:hAnsi="Verdana" w:hint="default"/>
      <w:b w:val="0"/>
      <w:bCs w:val="0"/>
      <w:color w:val="006400"/>
      <w:sz w:val="20"/>
      <w:szCs w:val="20"/>
      <w:u w:val="single"/>
      <w:shd w:val="clear" w:color="auto" w:fill="FFFFFF"/>
    </w:rPr>
  </w:style>
  <w:style w:type="paragraph" w:customStyle="1" w:styleId="slin">
    <w:name w:val="s_lin"/>
    <w:basedOn w:val="Normal"/>
    <w:rsid w:val="00EC5FE4"/>
    <w:pPr>
      <w:pBdr>
        <w:top w:val="dotted" w:sz="6" w:space="0" w:color="FEFEFE"/>
        <w:left w:val="dotted" w:sz="6" w:space="0" w:color="FEFEFE"/>
        <w:bottom w:val="dotted" w:sz="6" w:space="0" w:color="FEFEFE"/>
        <w:right w:val="dotted" w:sz="6" w:space="0" w:color="FEFEFE"/>
      </w:pBdr>
      <w:spacing w:before="100" w:beforeAutospacing="1" w:after="100" w:afterAutospacing="1"/>
    </w:pPr>
    <w:rPr>
      <w:rFonts w:eastAsia="Times New Roman"/>
      <w:lang w:eastAsia="ro-RO"/>
    </w:rPr>
  </w:style>
  <w:style w:type="character" w:customStyle="1" w:styleId="slitbdy">
    <w:name w:val="s_lit_bdy"/>
    <w:rsid w:val="002E001B"/>
    <w:rPr>
      <w:rFonts w:ascii="Verdana" w:hAnsi="Verdana" w:hint="default"/>
      <w:b w:val="0"/>
      <w:bCs w:val="0"/>
      <w:color w:val="000000"/>
      <w:sz w:val="20"/>
      <w:szCs w:val="20"/>
      <w:shd w:val="clear" w:color="auto" w:fill="FFFFFF"/>
    </w:rPr>
  </w:style>
  <w:style w:type="character" w:customStyle="1" w:styleId="spar3">
    <w:name w:val="s_par3"/>
    <w:rsid w:val="00F765FD"/>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22094D"/>
    <w:pPr>
      <w:ind w:left="225"/>
    </w:pPr>
    <w:rPr>
      <w:rFonts w:eastAsia="Times New Roman"/>
      <w:lang w:eastAsia="ro-RO"/>
    </w:rPr>
  </w:style>
  <w:style w:type="character" w:styleId="CommentReference">
    <w:name w:val="annotation reference"/>
    <w:rsid w:val="003B1500"/>
    <w:rPr>
      <w:sz w:val="16"/>
      <w:szCs w:val="16"/>
    </w:rPr>
  </w:style>
  <w:style w:type="paragraph" w:styleId="CommentText">
    <w:name w:val="annotation text"/>
    <w:basedOn w:val="Normal"/>
    <w:link w:val="CommentTextChar"/>
    <w:rsid w:val="003B1500"/>
    <w:rPr>
      <w:sz w:val="20"/>
      <w:szCs w:val="20"/>
    </w:rPr>
  </w:style>
  <w:style w:type="character" w:customStyle="1" w:styleId="CommentTextChar">
    <w:name w:val="Comment Text Char"/>
    <w:link w:val="CommentText"/>
    <w:rsid w:val="003B1500"/>
    <w:rPr>
      <w:rFonts w:eastAsia="Batang"/>
      <w:lang w:val="ro-RO" w:eastAsia="ko-KR"/>
    </w:rPr>
  </w:style>
  <w:style w:type="paragraph" w:styleId="CommentSubject">
    <w:name w:val="annotation subject"/>
    <w:basedOn w:val="CommentText"/>
    <w:next w:val="CommentText"/>
    <w:link w:val="CommentSubjectChar"/>
    <w:rsid w:val="003B1500"/>
    <w:rPr>
      <w:b/>
      <w:bCs/>
    </w:rPr>
  </w:style>
  <w:style w:type="character" w:customStyle="1" w:styleId="CommentSubjectChar">
    <w:name w:val="Comment Subject Char"/>
    <w:link w:val="CommentSubject"/>
    <w:rsid w:val="003B1500"/>
    <w:rPr>
      <w:rFonts w:eastAsia="Batang"/>
      <w:b/>
      <w:bCs/>
      <w:lang w:val="ro-RO" w:eastAsia="ko-KR"/>
    </w:rPr>
  </w:style>
  <w:style w:type="paragraph" w:customStyle="1" w:styleId="aelementleft">
    <w:name w:val="a_element_left"/>
    <w:basedOn w:val="Normal"/>
    <w:rsid w:val="001B7376"/>
    <w:pPr>
      <w:spacing w:before="144" w:after="144"/>
    </w:pPr>
    <w:rPr>
      <w:rFonts w:eastAsia="Times New Roman"/>
      <w:lang w:eastAsia="ro-RO"/>
    </w:rPr>
  </w:style>
  <w:style w:type="character" w:customStyle="1" w:styleId="spctbdy">
    <w:name w:val="s_pct_bdy"/>
    <w:rsid w:val="001526B0"/>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074BED"/>
    <w:pPr>
      <w:autoSpaceDE w:val="0"/>
      <w:autoSpaceDN w:val="0"/>
      <w:ind w:left="720"/>
      <w:contextualSpacing/>
    </w:pPr>
    <w:rPr>
      <w:rFonts w:ascii="Verdana" w:eastAsia="Verdana" w:hAnsi="Verdana"/>
      <w:sz w:val="18"/>
      <w:szCs w:val="16"/>
      <w:lang w:val="en-US" w:eastAsia="en-US"/>
    </w:rPr>
  </w:style>
  <w:style w:type="character" w:customStyle="1" w:styleId="FooterChar">
    <w:name w:val="Footer Char"/>
    <w:link w:val="Footer"/>
    <w:uiPriority w:val="99"/>
    <w:rsid w:val="00A524A7"/>
    <w:rPr>
      <w:rFonts w:eastAsia="Batang"/>
      <w:sz w:val="24"/>
      <w:szCs w:val="24"/>
      <w:lang w:eastAsia="ko-KR"/>
    </w:rPr>
  </w:style>
  <w:style w:type="paragraph" w:styleId="Revision">
    <w:name w:val="Revision"/>
    <w:hidden/>
    <w:uiPriority w:val="99"/>
    <w:semiHidden/>
    <w:rsid w:val="007E1DE6"/>
    <w:rPr>
      <w:rFonts w:eastAsia="Batang"/>
      <w:sz w:val="24"/>
      <w:szCs w:val="24"/>
      <w:lang w:val="ro-R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57075">
      <w:bodyDiv w:val="1"/>
      <w:marLeft w:val="0"/>
      <w:marRight w:val="0"/>
      <w:marTop w:val="0"/>
      <w:marBottom w:val="0"/>
      <w:divBdr>
        <w:top w:val="none" w:sz="0" w:space="0" w:color="auto"/>
        <w:left w:val="none" w:sz="0" w:space="0" w:color="auto"/>
        <w:bottom w:val="none" w:sz="0" w:space="0" w:color="auto"/>
        <w:right w:val="none" w:sz="0" w:space="0" w:color="auto"/>
      </w:divBdr>
    </w:div>
    <w:div w:id="409351601">
      <w:bodyDiv w:val="1"/>
      <w:marLeft w:val="0"/>
      <w:marRight w:val="0"/>
      <w:marTop w:val="0"/>
      <w:marBottom w:val="0"/>
      <w:divBdr>
        <w:top w:val="none" w:sz="0" w:space="0" w:color="auto"/>
        <w:left w:val="none" w:sz="0" w:space="0" w:color="auto"/>
        <w:bottom w:val="none" w:sz="0" w:space="0" w:color="auto"/>
        <w:right w:val="none" w:sz="0" w:space="0" w:color="auto"/>
      </w:divBdr>
    </w:div>
    <w:div w:id="484469015">
      <w:bodyDiv w:val="1"/>
      <w:marLeft w:val="0"/>
      <w:marRight w:val="0"/>
      <w:marTop w:val="0"/>
      <w:marBottom w:val="0"/>
      <w:divBdr>
        <w:top w:val="none" w:sz="0" w:space="0" w:color="auto"/>
        <w:left w:val="none" w:sz="0" w:space="0" w:color="auto"/>
        <w:bottom w:val="none" w:sz="0" w:space="0" w:color="auto"/>
        <w:right w:val="none" w:sz="0" w:space="0" w:color="auto"/>
      </w:divBdr>
    </w:div>
    <w:div w:id="586379438">
      <w:bodyDiv w:val="1"/>
      <w:marLeft w:val="0"/>
      <w:marRight w:val="0"/>
      <w:marTop w:val="0"/>
      <w:marBottom w:val="0"/>
      <w:divBdr>
        <w:top w:val="none" w:sz="0" w:space="0" w:color="auto"/>
        <w:left w:val="none" w:sz="0" w:space="0" w:color="auto"/>
        <w:bottom w:val="none" w:sz="0" w:space="0" w:color="auto"/>
        <w:right w:val="none" w:sz="0" w:space="0" w:color="auto"/>
      </w:divBdr>
    </w:div>
    <w:div w:id="970746246">
      <w:bodyDiv w:val="1"/>
      <w:marLeft w:val="0"/>
      <w:marRight w:val="0"/>
      <w:marTop w:val="0"/>
      <w:marBottom w:val="0"/>
      <w:divBdr>
        <w:top w:val="none" w:sz="0" w:space="0" w:color="auto"/>
        <w:left w:val="none" w:sz="0" w:space="0" w:color="auto"/>
        <w:bottom w:val="none" w:sz="0" w:space="0" w:color="auto"/>
        <w:right w:val="none" w:sz="0" w:space="0" w:color="auto"/>
      </w:divBdr>
    </w:div>
    <w:div w:id="971249293">
      <w:bodyDiv w:val="1"/>
      <w:marLeft w:val="0"/>
      <w:marRight w:val="0"/>
      <w:marTop w:val="0"/>
      <w:marBottom w:val="0"/>
      <w:divBdr>
        <w:top w:val="none" w:sz="0" w:space="0" w:color="auto"/>
        <w:left w:val="none" w:sz="0" w:space="0" w:color="auto"/>
        <w:bottom w:val="none" w:sz="0" w:space="0" w:color="auto"/>
        <w:right w:val="none" w:sz="0" w:space="0" w:color="auto"/>
      </w:divBdr>
    </w:div>
    <w:div w:id="991104539">
      <w:bodyDiv w:val="1"/>
      <w:marLeft w:val="0"/>
      <w:marRight w:val="0"/>
      <w:marTop w:val="0"/>
      <w:marBottom w:val="0"/>
      <w:divBdr>
        <w:top w:val="none" w:sz="0" w:space="0" w:color="auto"/>
        <w:left w:val="none" w:sz="0" w:space="0" w:color="auto"/>
        <w:bottom w:val="none" w:sz="0" w:space="0" w:color="auto"/>
        <w:right w:val="none" w:sz="0" w:space="0" w:color="auto"/>
      </w:divBdr>
    </w:div>
    <w:div w:id="1451433260">
      <w:bodyDiv w:val="1"/>
      <w:marLeft w:val="0"/>
      <w:marRight w:val="0"/>
      <w:marTop w:val="0"/>
      <w:marBottom w:val="0"/>
      <w:divBdr>
        <w:top w:val="none" w:sz="0" w:space="0" w:color="auto"/>
        <w:left w:val="none" w:sz="0" w:space="0" w:color="auto"/>
        <w:bottom w:val="none" w:sz="0" w:space="0" w:color="auto"/>
        <w:right w:val="none" w:sz="0" w:space="0" w:color="auto"/>
      </w:divBdr>
    </w:div>
    <w:div w:id="1475875377">
      <w:bodyDiv w:val="1"/>
      <w:marLeft w:val="0"/>
      <w:marRight w:val="0"/>
      <w:marTop w:val="0"/>
      <w:marBottom w:val="0"/>
      <w:divBdr>
        <w:top w:val="none" w:sz="0" w:space="0" w:color="auto"/>
        <w:left w:val="none" w:sz="0" w:space="0" w:color="auto"/>
        <w:bottom w:val="none" w:sz="0" w:space="0" w:color="auto"/>
        <w:right w:val="none" w:sz="0" w:space="0" w:color="auto"/>
      </w:divBdr>
    </w:div>
    <w:div w:id="1635527340">
      <w:bodyDiv w:val="1"/>
      <w:marLeft w:val="0"/>
      <w:marRight w:val="0"/>
      <w:marTop w:val="0"/>
      <w:marBottom w:val="0"/>
      <w:divBdr>
        <w:top w:val="none" w:sz="0" w:space="0" w:color="auto"/>
        <w:left w:val="none" w:sz="0" w:space="0" w:color="auto"/>
        <w:bottom w:val="none" w:sz="0" w:space="0" w:color="auto"/>
        <w:right w:val="none" w:sz="0" w:space="0" w:color="auto"/>
      </w:divBdr>
    </w:div>
    <w:div w:id="1758749671">
      <w:bodyDiv w:val="1"/>
      <w:marLeft w:val="0"/>
      <w:marRight w:val="0"/>
      <w:marTop w:val="0"/>
      <w:marBottom w:val="0"/>
      <w:divBdr>
        <w:top w:val="none" w:sz="0" w:space="0" w:color="auto"/>
        <w:left w:val="none" w:sz="0" w:space="0" w:color="auto"/>
        <w:bottom w:val="none" w:sz="0" w:space="0" w:color="auto"/>
        <w:right w:val="none" w:sz="0" w:space="0" w:color="auto"/>
      </w:divBdr>
    </w:div>
    <w:div w:id="1792897057">
      <w:bodyDiv w:val="1"/>
      <w:marLeft w:val="0"/>
      <w:marRight w:val="0"/>
      <w:marTop w:val="0"/>
      <w:marBottom w:val="0"/>
      <w:divBdr>
        <w:top w:val="none" w:sz="0" w:space="0" w:color="auto"/>
        <w:left w:val="none" w:sz="0" w:space="0" w:color="auto"/>
        <w:bottom w:val="none" w:sz="0" w:space="0" w:color="auto"/>
        <w:right w:val="none" w:sz="0" w:space="0" w:color="auto"/>
      </w:divBdr>
    </w:div>
    <w:div w:id="1830628976">
      <w:bodyDiv w:val="1"/>
      <w:marLeft w:val="0"/>
      <w:marRight w:val="0"/>
      <w:marTop w:val="0"/>
      <w:marBottom w:val="0"/>
      <w:divBdr>
        <w:top w:val="none" w:sz="0" w:space="0" w:color="auto"/>
        <w:left w:val="none" w:sz="0" w:space="0" w:color="auto"/>
        <w:bottom w:val="none" w:sz="0" w:space="0" w:color="auto"/>
        <w:right w:val="none" w:sz="0" w:space="0" w:color="auto"/>
      </w:divBdr>
    </w:div>
    <w:div w:id="192722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CA51ED71A2BB43B5118B827AAEDAE2" ma:contentTypeVersion="2" ma:contentTypeDescription="Create a new document." ma:contentTypeScope="" ma:versionID="6593861d513d83d79e5fce4cefb43014">
  <xsd:schema xmlns:xsd="http://www.w3.org/2001/XMLSchema" xmlns:xs="http://www.w3.org/2001/XMLSchema" xmlns:p="http://schemas.microsoft.com/office/2006/metadata/properties" xmlns:ns2="cfb5ee46-fd76-4b2a-abca-54d5ea7e6417" targetNamespace="http://schemas.microsoft.com/office/2006/metadata/properties" ma:root="true" ma:fieldsID="3ffe405572122bb3088f1cb747f2b5c1" ns2:_="">
    <xsd:import namespace="cfb5ee46-fd76-4b2a-abca-54d5ea7e64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5ee46-fd76-4b2a-abca-54d5ea7e6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0E521-EF27-4EB4-8C9B-B14753E6B2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F1056B-7A98-4632-ABA6-43618C83E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5ee46-fd76-4b2a-abca-54d5ea7e6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EFC5CD-8110-4FD7-89C9-4D095B41B0E6}">
  <ds:schemaRefs>
    <ds:schemaRef ds:uri="http://schemas.openxmlformats.org/officeDocument/2006/bibliography"/>
  </ds:schemaRefs>
</ds:datastoreItem>
</file>

<file path=customXml/itemProps4.xml><?xml version="1.0" encoding="utf-8"?>
<ds:datastoreItem xmlns:ds="http://schemas.openxmlformats.org/officeDocument/2006/customXml" ds:itemID="{5734AD5B-6877-4422-85EA-031F5BE11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326</Words>
  <Characters>1864</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Ordin nr</vt:lpstr>
      <vt:lpstr>Ordin nr</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dc:subject/>
  <dc:creator>Anca Iordache</dc:creator>
  <cp:keywords/>
  <dc:description/>
  <cp:lastModifiedBy>Elena GURAN</cp:lastModifiedBy>
  <cp:revision>7</cp:revision>
  <cp:lastPrinted>2023-02-08T09:44:00Z</cp:lastPrinted>
  <dcterms:created xsi:type="dcterms:W3CDTF">2025-05-14T07:40:00Z</dcterms:created>
  <dcterms:modified xsi:type="dcterms:W3CDTF">2026-07-10T10:00:00Z</dcterms:modified>
</cp:coreProperties>
</file>